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90" w:rsidRDefault="00E85590" w:rsidP="00E85590">
      <w:pPr>
        <w:autoSpaceDE w:val="0"/>
        <w:autoSpaceDN w:val="0"/>
        <w:adjustRightInd w:val="0"/>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Проект</w:t>
      </w:r>
    </w:p>
    <w:p w:rsidR="00E85590" w:rsidRDefault="00E85590" w:rsidP="00E85590">
      <w:pPr>
        <w:autoSpaceDE w:val="0"/>
        <w:autoSpaceDN w:val="0"/>
        <w:adjustRightInd w:val="0"/>
        <w:spacing w:after="0" w:line="240" w:lineRule="auto"/>
        <w:jc w:val="right"/>
        <w:rPr>
          <w:rFonts w:ascii="Times New Roman" w:hAnsi="Times New Roman" w:cs="Times New Roman"/>
          <w:b/>
          <w:sz w:val="28"/>
          <w:szCs w:val="28"/>
          <w:lang w:val="uk-UA"/>
        </w:rPr>
      </w:pPr>
    </w:p>
    <w:p w:rsidR="000F6EF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r w:rsidRPr="005F3532">
        <w:rPr>
          <w:rFonts w:ascii="Times New Roman" w:hAnsi="Times New Roman" w:cs="Times New Roman"/>
          <w:b/>
          <w:sz w:val="28"/>
          <w:szCs w:val="28"/>
          <w:lang w:val="uk-UA"/>
        </w:rPr>
        <w:t xml:space="preserve">Звіт </w:t>
      </w:r>
      <w:r>
        <w:rPr>
          <w:rFonts w:ascii="Times New Roman" w:hAnsi="Times New Roman" w:cs="Times New Roman"/>
          <w:b/>
          <w:bCs/>
          <w:sz w:val="28"/>
          <w:szCs w:val="28"/>
        </w:rPr>
        <w:t xml:space="preserve">про </w:t>
      </w:r>
      <w:r w:rsidRPr="000F6EF2">
        <w:rPr>
          <w:rFonts w:ascii="Times New Roman" w:hAnsi="Times New Roman" w:cs="Times New Roman"/>
          <w:b/>
          <w:bCs/>
          <w:sz w:val="28"/>
          <w:szCs w:val="28"/>
          <w:lang w:val="uk-UA"/>
        </w:rPr>
        <w:t>виконання</w:t>
      </w:r>
      <w:bookmarkStart w:id="0" w:name="_GoBack"/>
      <w:bookmarkEnd w:id="0"/>
    </w:p>
    <w:p w:rsidR="00E81A9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r w:rsidRPr="000F6EF2">
        <w:rPr>
          <w:rFonts w:ascii="Times New Roman" w:hAnsi="Times New Roman" w:cs="Times New Roman"/>
          <w:b/>
          <w:bCs/>
          <w:sz w:val="28"/>
          <w:szCs w:val="28"/>
          <w:lang w:val="uk-UA"/>
        </w:rPr>
        <w:t xml:space="preserve"> у 201</w:t>
      </w:r>
      <w:r w:rsidR="00EA7973">
        <w:rPr>
          <w:rFonts w:ascii="Times New Roman" w:hAnsi="Times New Roman" w:cs="Times New Roman"/>
          <w:b/>
          <w:bCs/>
          <w:sz w:val="28"/>
          <w:szCs w:val="28"/>
          <w:lang w:val="uk-UA"/>
        </w:rPr>
        <w:t>8</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році</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Комплексної</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обласної</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програми</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підтримки</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сім’ї, забезпечення</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гендерної</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рівності та протидії</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торгівлі людьми</w:t>
      </w:r>
      <w:r w:rsidR="00F444F9">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на період до 2020 року</w:t>
      </w:r>
    </w:p>
    <w:p w:rsidR="00423920" w:rsidRPr="00F444F9" w:rsidRDefault="00423920" w:rsidP="005F3532">
      <w:pPr>
        <w:autoSpaceDE w:val="0"/>
        <w:autoSpaceDN w:val="0"/>
        <w:adjustRightInd w:val="0"/>
        <w:spacing w:after="0" w:line="240" w:lineRule="auto"/>
        <w:jc w:val="center"/>
        <w:rPr>
          <w:rFonts w:ascii="Times New Roman" w:hAnsi="Times New Roman" w:cs="Times New Roman"/>
          <w:b/>
          <w:bCs/>
          <w:sz w:val="28"/>
          <w:szCs w:val="28"/>
          <w:lang w:val="uk-UA"/>
        </w:rPr>
      </w:pPr>
    </w:p>
    <w:p w:rsidR="00F11504" w:rsidRPr="00F444F9" w:rsidRDefault="00F11504" w:rsidP="009572AE">
      <w:pPr>
        <w:autoSpaceDE w:val="0"/>
        <w:autoSpaceDN w:val="0"/>
        <w:adjustRightInd w:val="0"/>
        <w:spacing w:after="0" w:line="240" w:lineRule="auto"/>
        <w:ind w:firstLine="851"/>
        <w:jc w:val="both"/>
        <w:rPr>
          <w:rFonts w:ascii="Times New Roman" w:hAnsi="Times New Roman" w:cs="Times New Roman"/>
          <w:sz w:val="28"/>
          <w:szCs w:val="28"/>
          <w:lang w:val="uk-UA"/>
        </w:rPr>
      </w:pPr>
      <w:r w:rsidRPr="00F444F9">
        <w:rPr>
          <w:rFonts w:ascii="Times New Roman" w:hAnsi="Times New Roman" w:cs="Times New Roman"/>
          <w:sz w:val="28"/>
          <w:szCs w:val="28"/>
          <w:lang w:val="uk-UA"/>
        </w:rPr>
        <w:t>Р</w:t>
      </w:r>
      <w:r w:rsidR="00423920" w:rsidRPr="00F444F9">
        <w:rPr>
          <w:rFonts w:ascii="Times New Roman" w:hAnsi="Times New Roman" w:cs="Times New Roman"/>
          <w:sz w:val="28"/>
          <w:szCs w:val="28"/>
          <w:lang w:val="uk-UA"/>
        </w:rPr>
        <w:t xml:space="preserve">ішенням </w:t>
      </w:r>
      <w:r w:rsidRPr="00F444F9">
        <w:rPr>
          <w:rFonts w:ascii="Times New Roman" w:hAnsi="Times New Roman" w:cs="Times New Roman"/>
          <w:sz w:val="28"/>
          <w:szCs w:val="28"/>
          <w:lang w:val="uk-UA"/>
        </w:rPr>
        <w:t>восьмої</w:t>
      </w:r>
      <w:r w:rsidR="00423920" w:rsidRPr="00F444F9">
        <w:rPr>
          <w:rFonts w:ascii="Times New Roman" w:hAnsi="Times New Roman" w:cs="Times New Roman"/>
          <w:sz w:val="28"/>
          <w:szCs w:val="28"/>
          <w:lang w:val="uk-UA"/>
        </w:rPr>
        <w:t xml:space="preserve"> сесії Чернігівської обласної ради </w:t>
      </w:r>
      <w:r w:rsidRPr="00F444F9">
        <w:rPr>
          <w:rFonts w:ascii="Times New Roman" w:hAnsi="Times New Roman" w:cs="Times New Roman"/>
          <w:sz w:val="28"/>
          <w:szCs w:val="28"/>
          <w:lang w:val="uk-UA"/>
        </w:rPr>
        <w:t xml:space="preserve">сьомого скликання 23 лютого 2017року </w:t>
      </w:r>
      <w:r w:rsidR="00F444F9" w:rsidRPr="00F444F9">
        <w:rPr>
          <w:rFonts w:ascii="Times New Roman" w:hAnsi="Times New Roman" w:cs="Times New Roman"/>
          <w:sz w:val="28"/>
          <w:szCs w:val="28"/>
          <w:lang w:val="uk-UA"/>
        </w:rPr>
        <w:t>затверджено комплексну</w:t>
      </w:r>
      <w:r w:rsidR="00423920" w:rsidRPr="00F444F9">
        <w:rPr>
          <w:rFonts w:ascii="Times New Roman" w:hAnsi="Times New Roman" w:cs="Times New Roman"/>
          <w:sz w:val="28"/>
          <w:szCs w:val="28"/>
          <w:lang w:val="uk-UA"/>
        </w:rPr>
        <w:t xml:space="preserve"> обласну програму підтримки сім’ї, забезпечення ґендерної рівності та протидії торгівлі людьми на період до 20</w:t>
      </w:r>
      <w:r w:rsidRPr="00F444F9">
        <w:rPr>
          <w:rFonts w:ascii="Times New Roman" w:hAnsi="Times New Roman" w:cs="Times New Roman"/>
          <w:sz w:val="28"/>
          <w:szCs w:val="28"/>
          <w:lang w:val="uk-UA"/>
        </w:rPr>
        <w:t>20</w:t>
      </w:r>
      <w:r w:rsidR="00423920" w:rsidRPr="00F444F9">
        <w:rPr>
          <w:rFonts w:ascii="Times New Roman" w:hAnsi="Times New Roman" w:cs="Times New Roman"/>
          <w:sz w:val="28"/>
          <w:szCs w:val="28"/>
          <w:lang w:val="uk-UA"/>
        </w:rPr>
        <w:t xml:space="preserve"> року (далі – Програма). </w:t>
      </w:r>
    </w:p>
    <w:p w:rsidR="00F23ABD" w:rsidRPr="00F444F9" w:rsidRDefault="00F23ABD" w:rsidP="009572AE">
      <w:pPr>
        <w:spacing w:after="0" w:line="240" w:lineRule="auto"/>
        <w:ind w:firstLine="851"/>
        <w:jc w:val="both"/>
        <w:rPr>
          <w:rFonts w:ascii="Times New Roman" w:hAnsi="Times New Roman" w:cs="Times New Roman"/>
          <w:sz w:val="28"/>
          <w:szCs w:val="28"/>
          <w:lang w:val="uk-UA"/>
        </w:rPr>
      </w:pPr>
      <w:r w:rsidRPr="00F444F9">
        <w:rPr>
          <w:rFonts w:ascii="Times New Roman" w:hAnsi="Times New Roman" w:cs="Times New Roman"/>
          <w:bCs/>
          <w:iCs/>
          <w:sz w:val="28"/>
          <w:szCs w:val="28"/>
          <w:lang w:val="uk-UA"/>
        </w:rPr>
        <w:t>Розроблення та прийняття Комплексної програми</w:t>
      </w:r>
      <w:r w:rsidRPr="00F444F9">
        <w:rPr>
          <w:rFonts w:ascii="Times New Roman" w:hAnsi="Times New Roman" w:cs="Times New Roman"/>
          <w:sz w:val="28"/>
          <w:szCs w:val="28"/>
          <w:lang w:val="uk-UA"/>
        </w:rPr>
        <w:t xml:space="preserve"> зумовлено необхідністю впровадження </w:t>
      </w:r>
      <w:r w:rsidR="003E189B" w:rsidRPr="00F444F9">
        <w:rPr>
          <w:rFonts w:ascii="Times New Roman" w:hAnsi="Times New Roman" w:cs="Times New Roman"/>
          <w:sz w:val="28"/>
          <w:szCs w:val="28"/>
          <w:lang w:val="uk-UA"/>
        </w:rPr>
        <w:t xml:space="preserve">на регіональному рівні комплексних заходів </w:t>
      </w:r>
      <w:r w:rsidR="0058793D" w:rsidRPr="00F444F9">
        <w:rPr>
          <w:rFonts w:ascii="Times New Roman" w:hAnsi="Times New Roman" w:cs="Times New Roman"/>
          <w:sz w:val="28"/>
          <w:szCs w:val="28"/>
          <w:lang w:val="uk-UA"/>
        </w:rPr>
        <w:t xml:space="preserve">щодо реалізації </w:t>
      </w:r>
      <w:r w:rsidRPr="00F444F9">
        <w:rPr>
          <w:rFonts w:ascii="Times New Roman" w:hAnsi="Times New Roman" w:cs="Times New Roman"/>
          <w:sz w:val="28"/>
          <w:szCs w:val="28"/>
          <w:lang w:val="uk-UA"/>
        </w:rPr>
        <w:t>державної політики</w:t>
      </w:r>
      <w:r w:rsidR="0058793D" w:rsidRPr="00F444F9">
        <w:rPr>
          <w:rFonts w:ascii="Times New Roman" w:hAnsi="Times New Roman" w:cs="Times New Roman"/>
          <w:sz w:val="28"/>
          <w:szCs w:val="28"/>
          <w:lang w:val="uk-UA"/>
        </w:rPr>
        <w:t xml:space="preserve"> з питань </w:t>
      </w:r>
      <w:r w:rsidRPr="00F444F9">
        <w:rPr>
          <w:rFonts w:ascii="Times New Roman" w:hAnsi="Times New Roman" w:cs="Times New Roman"/>
          <w:sz w:val="28"/>
          <w:szCs w:val="28"/>
          <w:lang w:val="uk-UA"/>
        </w:rPr>
        <w:t xml:space="preserve">забезпечення всебічного розвитку сім'ї, рівних прав та можливостей жінок і чоловіків, </w:t>
      </w:r>
      <w:r w:rsidR="0058793D" w:rsidRPr="00F444F9">
        <w:rPr>
          <w:rFonts w:ascii="Times New Roman" w:hAnsi="Times New Roman" w:cs="Times New Roman"/>
          <w:sz w:val="28"/>
          <w:szCs w:val="28"/>
          <w:lang w:val="uk-UA"/>
        </w:rPr>
        <w:t xml:space="preserve">запобігання та протидії </w:t>
      </w:r>
      <w:r w:rsidRPr="00F444F9">
        <w:rPr>
          <w:rFonts w:ascii="Times New Roman" w:hAnsi="Times New Roman" w:cs="Times New Roman"/>
          <w:sz w:val="28"/>
          <w:szCs w:val="28"/>
          <w:lang w:val="uk-UA"/>
        </w:rPr>
        <w:t>домашньо</w:t>
      </w:r>
      <w:r w:rsidR="0058793D" w:rsidRPr="00F444F9">
        <w:rPr>
          <w:rFonts w:ascii="Times New Roman" w:hAnsi="Times New Roman" w:cs="Times New Roman"/>
          <w:sz w:val="28"/>
          <w:szCs w:val="28"/>
          <w:lang w:val="uk-UA"/>
        </w:rPr>
        <w:t>му</w:t>
      </w:r>
      <w:r w:rsidRPr="00F444F9">
        <w:rPr>
          <w:rFonts w:ascii="Times New Roman" w:hAnsi="Times New Roman" w:cs="Times New Roman"/>
          <w:sz w:val="28"/>
          <w:szCs w:val="28"/>
          <w:lang w:val="uk-UA"/>
        </w:rPr>
        <w:t xml:space="preserve"> насильств</w:t>
      </w:r>
      <w:r w:rsidR="0058793D" w:rsidRPr="00F444F9">
        <w:rPr>
          <w:rFonts w:ascii="Times New Roman" w:hAnsi="Times New Roman" w:cs="Times New Roman"/>
          <w:sz w:val="28"/>
          <w:szCs w:val="28"/>
          <w:lang w:val="uk-UA"/>
        </w:rPr>
        <w:t>у і</w:t>
      </w:r>
      <w:r w:rsidRPr="00F444F9">
        <w:rPr>
          <w:rFonts w:ascii="Times New Roman" w:hAnsi="Times New Roman" w:cs="Times New Roman"/>
          <w:sz w:val="28"/>
          <w:szCs w:val="28"/>
          <w:lang w:val="uk-UA"/>
        </w:rPr>
        <w:t xml:space="preserve"> торгівлі людьми.</w:t>
      </w:r>
    </w:p>
    <w:p w:rsidR="009572AE" w:rsidRPr="00F444F9" w:rsidRDefault="00F444F9" w:rsidP="009572AE">
      <w:pPr>
        <w:spacing w:after="0" w:line="240" w:lineRule="auto"/>
        <w:ind w:firstLine="851"/>
        <w:jc w:val="both"/>
        <w:rPr>
          <w:rFonts w:ascii="Times New Roman" w:hAnsi="Times New Roman"/>
          <w:sz w:val="28"/>
          <w:szCs w:val="28"/>
          <w:lang w:val="uk-UA"/>
        </w:rPr>
      </w:pPr>
      <w:r w:rsidRPr="00F444F9">
        <w:rPr>
          <w:rFonts w:ascii="Times New Roman" w:hAnsi="Times New Roman"/>
          <w:sz w:val="28"/>
          <w:szCs w:val="28"/>
          <w:lang w:val="uk-UA"/>
        </w:rPr>
        <w:t>Фінансування</w:t>
      </w:r>
      <w:r>
        <w:rPr>
          <w:rFonts w:ascii="Times New Roman" w:hAnsi="Times New Roman"/>
          <w:sz w:val="28"/>
          <w:szCs w:val="28"/>
          <w:lang w:val="uk-UA"/>
        </w:rPr>
        <w:t xml:space="preserve"> </w:t>
      </w:r>
      <w:r w:rsidRPr="00F444F9">
        <w:rPr>
          <w:rFonts w:ascii="Times New Roman" w:hAnsi="Times New Roman"/>
          <w:sz w:val="28"/>
          <w:szCs w:val="28"/>
          <w:lang w:val="uk-UA"/>
        </w:rPr>
        <w:t>Програми</w:t>
      </w:r>
      <w:r>
        <w:rPr>
          <w:rFonts w:ascii="Times New Roman" w:hAnsi="Times New Roman"/>
          <w:sz w:val="28"/>
          <w:szCs w:val="28"/>
          <w:lang w:val="uk-UA"/>
        </w:rPr>
        <w:t xml:space="preserve"> </w:t>
      </w:r>
      <w:r w:rsidRPr="00F444F9">
        <w:rPr>
          <w:rFonts w:ascii="Times New Roman" w:hAnsi="Times New Roman"/>
          <w:sz w:val="28"/>
          <w:szCs w:val="28"/>
          <w:lang w:val="uk-UA"/>
        </w:rPr>
        <w:t>передбачалося</w:t>
      </w:r>
      <w:r>
        <w:rPr>
          <w:rFonts w:ascii="Times New Roman" w:hAnsi="Times New Roman"/>
          <w:sz w:val="28"/>
          <w:szCs w:val="28"/>
          <w:lang w:val="uk-UA"/>
        </w:rPr>
        <w:t xml:space="preserve"> </w:t>
      </w:r>
      <w:r w:rsidRPr="00F444F9">
        <w:rPr>
          <w:rFonts w:ascii="Times New Roman" w:hAnsi="Times New Roman"/>
          <w:sz w:val="28"/>
          <w:szCs w:val="28"/>
          <w:lang w:val="uk-UA"/>
        </w:rPr>
        <w:t>здійснювати за рахунок</w:t>
      </w:r>
      <w:r>
        <w:rPr>
          <w:rFonts w:ascii="Times New Roman" w:hAnsi="Times New Roman"/>
          <w:sz w:val="28"/>
          <w:szCs w:val="28"/>
          <w:lang w:val="uk-UA"/>
        </w:rPr>
        <w:t xml:space="preserve"> </w:t>
      </w:r>
      <w:r w:rsidRPr="00F444F9">
        <w:rPr>
          <w:rFonts w:ascii="Times New Roman" w:hAnsi="Times New Roman"/>
          <w:sz w:val="28"/>
          <w:szCs w:val="28"/>
          <w:lang w:val="uk-UA"/>
        </w:rPr>
        <w:t>коштів</w:t>
      </w:r>
      <w:r>
        <w:rPr>
          <w:rFonts w:ascii="Times New Roman" w:hAnsi="Times New Roman"/>
          <w:sz w:val="28"/>
          <w:szCs w:val="28"/>
          <w:lang w:val="uk-UA"/>
        </w:rPr>
        <w:t xml:space="preserve"> </w:t>
      </w:r>
      <w:r w:rsidRPr="00F444F9">
        <w:rPr>
          <w:rFonts w:ascii="Times New Roman" w:hAnsi="Times New Roman"/>
          <w:sz w:val="28"/>
          <w:szCs w:val="28"/>
          <w:lang w:val="uk-UA"/>
        </w:rPr>
        <w:t>обласного бюджету та за рахунок</w:t>
      </w:r>
      <w:r>
        <w:rPr>
          <w:rFonts w:ascii="Times New Roman" w:hAnsi="Times New Roman"/>
          <w:sz w:val="28"/>
          <w:szCs w:val="28"/>
          <w:lang w:val="uk-UA"/>
        </w:rPr>
        <w:t xml:space="preserve"> </w:t>
      </w:r>
      <w:r w:rsidRPr="00F444F9">
        <w:rPr>
          <w:rFonts w:ascii="Times New Roman" w:hAnsi="Times New Roman"/>
          <w:sz w:val="28"/>
          <w:szCs w:val="28"/>
          <w:lang w:val="uk-UA"/>
        </w:rPr>
        <w:t>інших</w:t>
      </w:r>
      <w:r>
        <w:rPr>
          <w:rFonts w:ascii="Times New Roman" w:hAnsi="Times New Roman"/>
          <w:sz w:val="28"/>
          <w:szCs w:val="28"/>
          <w:lang w:val="uk-UA"/>
        </w:rPr>
        <w:t xml:space="preserve"> </w:t>
      </w:r>
      <w:r w:rsidRPr="00F444F9">
        <w:rPr>
          <w:rFonts w:ascii="Times New Roman" w:hAnsi="Times New Roman"/>
          <w:sz w:val="28"/>
          <w:szCs w:val="28"/>
          <w:lang w:val="uk-UA"/>
        </w:rPr>
        <w:t>джерел, не заборонених законодавством. Відповідальним</w:t>
      </w:r>
      <w:r>
        <w:rPr>
          <w:rFonts w:ascii="Times New Roman" w:hAnsi="Times New Roman"/>
          <w:sz w:val="28"/>
          <w:szCs w:val="28"/>
          <w:lang w:val="uk-UA"/>
        </w:rPr>
        <w:t xml:space="preserve"> </w:t>
      </w:r>
      <w:r w:rsidRPr="00F444F9">
        <w:rPr>
          <w:rFonts w:ascii="Times New Roman" w:hAnsi="Times New Roman"/>
          <w:sz w:val="28"/>
          <w:szCs w:val="28"/>
          <w:lang w:val="uk-UA"/>
        </w:rPr>
        <w:t>виконавцем за реалізацію</w:t>
      </w:r>
      <w:r>
        <w:rPr>
          <w:rFonts w:ascii="Times New Roman" w:hAnsi="Times New Roman"/>
          <w:sz w:val="28"/>
          <w:szCs w:val="28"/>
          <w:lang w:val="uk-UA"/>
        </w:rPr>
        <w:t xml:space="preserve"> </w:t>
      </w:r>
      <w:r w:rsidRPr="00F444F9">
        <w:rPr>
          <w:rFonts w:ascii="Times New Roman" w:hAnsi="Times New Roman"/>
          <w:sz w:val="28"/>
          <w:szCs w:val="28"/>
          <w:lang w:val="uk-UA"/>
        </w:rPr>
        <w:t>Програми</w:t>
      </w:r>
      <w:r>
        <w:rPr>
          <w:rFonts w:ascii="Times New Roman" w:hAnsi="Times New Roman"/>
          <w:sz w:val="28"/>
          <w:szCs w:val="28"/>
          <w:lang w:val="uk-UA"/>
        </w:rPr>
        <w:t xml:space="preserve"> </w:t>
      </w:r>
      <w:r w:rsidRPr="00F444F9">
        <w:rPr>
          <w:rFonts w:ascii="Times New Roman" w:hAnsi="Times New Roman"/>
          <w:sz w:val="28"/>
          <w:szCs w:val="28"/>
          <w:lang w:val="uk-UA"/>
        </w:rPr>
        <w:t>відповідно до Паспорту Програми є Департамент сім’ї, молоді та спорту облдержадміністрації. Загальний</w:t>
      </w:r>
      <w:r>
        <w:rPr>
          <w:rFonts w:ascii="Times New Roman" w:hAnsi="Times New Roman"/>
          <w:sz w:val="28"/>
          <w:szCs w:val="28"/>
          <w:lang w:val="uk-UA"/>
        </w:rPr>
        <w:t xml:space="preserve"> </w:t>
      </w:r>
      <w:r w:rsidRPr="00F444F9">
        <w:rPr>
          <w:rFonts w:ascii="Times New Roman" w:hAnsi="Times New Roman"/>
          <w:sz w:val="28"/>
          <w:szCs w:val="28"/>
          <w:lang w:val="uk-UA"/>
        </w:rPr>
        <w:t>обсяг</w:t>
      </w:r>
      <w:r>
        <w:rPr>
          <w:rFonts w:ascii="Times New Roman" w:hAnsi="Times New Roman"/>
          <w:sz w:val="28"/>
          <w:szCs w:val="28"/>
          <w:lang w:val="uk-UA"/>
        </w:rPr>
        <w:t xml:space="preserve"> </w:t>
      </w:r>
      <w:r w:rsidRPr="00F444F9">
        <w:rPr>
          <w:rFonts w:ascii="Times New Roman" w:hAnsi="Times New Roman"/>
          <w:sz w:val="28"/>
          <w:szCs w:val="28"/>
          <w:lang w:val="uk-UA"/>
        </w:rPr>
        <w:t>фінансових</w:t>
      </w:r>
      <w:r>
        <w:rPr>
          <w:rFonts w:ascii="Times New Roman" w:hAnsi="Times New Roman"/>
          <w:sz w:val="28"/>
          <w:szCs w:val="28"/>
          <w:lang w:val="uk-UA"/>
        </w:rPr>
        <w:t xml:space="preserve"> </w:t>
      </w:r>
      <w:r w:rsidRPr="00F444F9">
        <w:rPr>
          <w:rFonts w:ascii="Times New Roman" w:hAnsi="Times New Roman"/>
          <w:sz w:val="28"/>
          <w:szCs w:val="28"/>
          <w:lang w:val="uk-UA"/>
        </w:rPr>
        <w:t>ресурсів з обласного бюджету, необхідних для реалізації</w:t>
      </w:r>
      <w:r>
        <w:rPr>
          <w:rFonts w:ascii="Times New Roman" w:hAnsi="Times New Roman"/>
          <w:sz w:val="28"/>
          <w:szCs w:val="28"/>
          <w:lang w:val="uk-UA"/>
        </w:rPr>
        <w:t xml:space="preserve"> </w:t>
      </w:r>
      <w:r w:rsidRPr="00F444F9">
        <w:rPr>
          <w:rFonts w:ascii="Times New Roman" w:hAnsi="Times New Roman"/>
          <w:sz w:val="28"/>
          <w:szCs w:val="28"/>
          <w:lang w:val="uk-UA"/>
        </w:rPr>
        <w:t>Програми</w:t>
      </w:r>
      <w:r>
        <w:rPr>
          <w:rFonts w:ascii="Times New Roman" w:hAnsi="Times New Roman"/>
          <w:sz w:val="28"/>
          <w:szCs w:val="28"/>
          <w:lang w:val="uk-UA"/>
        </w:rPr>
        <w:t xml:space="preserve"> </w:t>
      </w:r>
      <w:r w:rsidRPr="00F444F9">
        <w:rPr>
          <w:rFonts w:ascii="Times New Roman" w:hAnsi="Times New Roman"/>
          <w:sz w:val="28"/>
          <w:szCs w:val="28"/>
          <w:lang w:val="uk-UA"/>
        </w:rPr>
        <w:t>складає</w:t>
      </w:r>
      <w:r>
        <w:rPr>
          <w:rFonts w:ascii="Times New Roman" w:hAnsi="Times New Roman"/>
          <w:sz w:val="28"/>
          <w:szCs w:val="28"/>
          <w:lang w:val="uk-UA"/>
        </w:rPr>
        <w:t xml:space="preserve"> </w:t>
      </w:r>
      <w:r w:rsidRPr="00F444F9">
        <w:rPr>
          <w:rFonts w:ascii="Times New Roman" w:hAnsi="Times New Roman" w:cs="Times New Roman"/>
          <w:sz w:val="28"/>
          <w:szCs w:val="28"/>
          <w:lang w:val="uk-UA"/>
        </w:rPr>
        <w:t>5285,29</w:t>
      </w:r>
      <w:r>
        <w:rPr>
          <w:rFonts w:ascii="Times New Roman" w:hAnsi="Times New Roman" w:cs="Times New Roman"/>
          <w:sz w:val="28"/>
          <w:szCs w:val="28"/>
          <w:lang w:val="uk-UA"/>
        </w:rPr>
        <w:t> </w:t>
      </w:r>
      <w:r w:rsidRPr="00F444F9">
        <w:rPr>
          <w:rFonts w:ascii="Times New Roman" w:hAnsi="Times New Roman" w:cs="Times New Roman"/>
          <w:sz w:val="28"/>
          <w:szCs w:val="28"/>
          <w:lang w:val="uk-UA"/>
        </w:rPr>
        <w:t>тис.грн</w:t>
      </w:r>
      <w:r w:rsidRPr="00F444F9">
        <w:rPr>
          <w:rFonts w:ascii="Times New Roman" w:hAnsi="Times New Roman"/>
          <w:sz w:val="28"/>
          <w:szCs w:val="28"/>
          <w:lang w:val="uk-UA"/>
        </w:rPr>
        <w:t xml:space="preserve">. </w:t>
      </w:r>
      <w:r w:rsidR="009572AE" w:rsidRPr="00F444F9">
        <w:rPr>
          <w:rFonts w:ascii="Times New Roman" w:hAnsi="Times New Roman"/>
          <w:sz w:val="28"/>
          <w:szCs w:val="28"/>
          <w:lang w:val="uk-UA"/>
        </w:rPr>
        <w:t>Загальний обсяг фінансових ресурсів для реалізації заходів Програми на 201</w:t>
      </w:r>
      <w:r w:rsidR="00555548" w:rsidRPr="00F444F9">
        <w:rPr>
          <w:rFonts w:ascii="Times New Roman" w:hAnsi="Times New Roman"/>
          <w:sz w:val="28"/>
          <w:szCs w:val="28"/>
          <w:lang w:val="uk-UA"/>
        </w:rPr>
        <w:t>8</w:t>
      </w:r>
      <w:r w:rsidR="009572AE" w:rsidRPr="00F444F9">
        <w:rPr>
          <w:rFonts w:ascii="Times New Roman" w:hAnsi="Times New Roman"/>
          <w:sz w:val="28"/>
          <w:szCs w:val="28"/>
          <w:lang w:val="uk-UA"/>
        </w:rPr>
        <w:t xml:space="preserve"> рік складає </w:t>
      </w:r>
      <w:r w:rsidR="00EA7973" w:rsidRPr="00F444F9">
        <w:rPr>
          <w:rFonts w:ascii="Times New Roman" w:eastAsia="Calibri" w:hAnsi="Times New Roman" w:cs="Times New Roman"/>
          <w:sz w:val="28"/>
          <w:szCs w:val="28"/>
          <w:lang w:val="uk-UA"/>
        </w:rPr>
        <w:t>1295,1</w:t>
      </w:r>
      <w:r w:rsidR="00EA7973" w:rsidRPr="00F444F9">
        <w:rPr>
          <w:rFonts w:ascii="Times New Roman" w:hAnsi="Times New Roman"/>
          <w:sz w:val="28"/>
          <w:szCs w:val="28"/>
          <w:lang w:val="uk-UA"/>
        </w:rPr>
        <w:t xml:space="preserve"> тис. грн</w:t>
      </w:r>
      <w:r w:rsidR="009572AE" w:rsidRPr="00F444F9">
        <w:rPr>
          <w:rFonts w:ascii="Times New Roman" w:hAnsi="Times New Roman"/>
          <w:sz w:val="28"/>
          <w:szCs w:val="28"/>
          <w:lang w:val="uk-UA"/>
        </w:rPr>
        <w:t>.</w:t>
      </w:r>
    </w:p>
    <w:p w:rsidR="005A6BAC" w:rsidRPr="00F444F9" w:rsidRDefault="00423920" w:rsidP="00423920">
      <w:pPr>
        <w:autoSpaceDE w:val="0"/>
        <w:autoSpaceDN w:val="0"/>
        <w:adjustRightInd w:val="0"/>
        <w:spacing w:after="0" w:line="240" w:lineRule="auto"/>
        <w:ind w:firstLine="709"/>
        <w:jc w:val="both"/>
        <w:rPr>
          <w:rFonts w:ascii="Times New Roman" w:hAnsi="Times New Roman" w:cs="Times New Roman"/>
          <w:sz w:val="28"/>
          <w:szCs w:val="28"/>
          <w:lang w:val="uk-UA"/>
        </w:rPr>
      </w:pPr>
      <w:r w:rsidRPr="00F444F9">
        <w:rPr>
          <w:rFonts w:ascii="Times New Roman" w:hAnsi="Times New Roman" w:cs="Times New Roman"/>
          <w:sz w:val="28"/>
          <w:szCs w:val="28"/>
          <w:lang w:val="uk-UA"/>
        </w:rPr>
        <w:t>У 201</w:t>
      </w:r>
      <w:r w:rsidR="00555548" w:rsidRPr="00F444F9">
        <w:rPr>
          <w:rFonts w:ascii="Times New Roman" w:hAnsi="Times New Roman" w:cs="Times New Roman"/>
          <w:sz w:val="28"/>
          <w:szCs w:val="28"/>
          <w:lang w:val="uk-UA"/>
        </w:rPr>
        <w:t>8</w:t>
      </w:r>
      <w:r w:rsidRPr="00F444F9">
        <w:rPr>
          <w:rFonts w:ascii="Times New Roman" w:hAnsi="Times New Roman" w:cs="Times New Roman"/>
          <w:sz w:val="28"/>
          <w:szCs w:val="28"/>
          <w:lang w:val="uk-UA"/>
        </w:rPr>
        <w:t xml:space="preserve">році на </w:t>
      </w:r>
      <w:r w:rsidR="00F444F9" w:rsidRPr="00F444F9">
        <w:rPr>
          <w:rFonts w:ascii="Times New Roman" w:hAnsi="Times New Roman" w:cs="Times New Roman"/>
          <w:sz w:val="28"/>
          <w:szCs w:val="28"/>
          <w:lang w:val="uk-UA"/>
        </w:rPr>
        <w:t>виконання програми</w:t>
      </w:r>
      <w:r w:rsidRPr="00F444F9">
        <w:rPr>
          <w:rFonts w:ascii="Times New Roman" w:hAnsi="Times New Roman" w:cs="Times New Roman"/>
          <w:sz w:val="28"/>
          <w:szCs w:val="28"/>
          <w:lang w:val="uk-UA"/>
        </w:rPr>
        <w:t xml:space="preserve"> з обласного бюджету </w:t>
      </w:r>
      <w:r w:rsidR="00F444F9" w:rsidRPr="00F444F9">
        <w:rPr>
          <w:rFonts w:ascii="Times New Roman" w:hAnsi="Times New Roman" w:cs="Times New Roman"/>
          <w:sz w:val="28"/>
          <w:szCs w:val="28"/>
          <w:lang w:val="uk-UA"/>
        </w:rPr>
        <w:t>передбачалось</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залучити</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кошти</w:t>
      </w:r>
      <w:r w:rsidRPr="00F444F9">
        <w:rPr>
          <w:rFonts w:ascii="Times New Roman" w:hAnsi="Times New Roman" w:cs="Times New Roman"/>
          <w:sz w:val="28"/>
          <w:szCs w:val="28"/>
          <w:lang w:val="uk-UA"/>
        </w:rPr>
        <w:t xml:space="preserve"> в розмірі</w:t>
      </w:r>
      <w:r w:rsidR="00555548" w:rsidRPr="00F444F9">
        <w:rPr>
          <w:rFonts w:ascii="Times New Roman" w:hAnsi="Times New Roman" w:cs="Times New Roman"/>
          <w:sz w:val="28"/>
          <w:szCs w:val="28"/>
          <w:lang w:val="uk-UA"/>
        </w:rPr>
        <w:t>848</w:t>
      </w:r>
      <w:r w:rsidRPr="00F444F9">
        <w:rPr>
          <w:rFonts w:ascii="Times New Roman" w:hAnsi="Times New Roman" w:cs="Times New Roman"/>
          <w:sz w:val="28"/>
          <w:szCs w:val="28"/>
          <w:lang w:val="uk-UA"/>
        </w:rPr>
        <w:t>,</w:t>
      </w:r>
      <w:r w:rsidR="00555548" w:rsidRPr="00F444F9">
        <w:rPr>
          <w:rFonts w:ascii="Times New Roman" w:hAnsi="Times New Roman" w:cs="Times New Roman"/>
          <w:sz w:val="28"/>
          <w:szCs w:val="28"/>
          <w:lang w:val="uk-UA"/>
        </w:rPr>
        <w:t>8</w:t>
      </w:r>
      <w:r w:rsidRPr="00F444F9">
        <w:rPr>
          <w:rFonts w:ascii="Times New Roman" w:hAnsi="Times New Roman" w:cs="Times New Roman"/>
          <w:sz w:val="28"/>
          <w:szCs w:val="28"/>
          <w:lang w:val="uk-UA"/>
        </w:rPr>
        <w:t xml:space="preserve"> тис. </w:t>
      </w:r>
      <w:r w:rsidR="00F444F9" w:rsidRPr="00F444F9">
        <w:rPr>
          <w:rFonts w:ascii="Times New Roman" w:hAnsi="Times New Roman" w:cs="Times New Roman"/>
          <w:sz w:val="28"/>
          <w:szCs w:val="28"/>
          <w:lang w:val="uk-UA"/>
        </w:rPr>
        <w:t>грн.</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Фактично</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профінансовано</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w:t>
      </w:r>
      <w:r w:rsidRPr="00F444F9">
        <w:rPr>
          <w:rFonts w:ascii="Times New Roman" w:hAnsi="Times New Roman" w:cs="Times New Roman"/>
          <w:sz w:val="28"/>
          <w:szCs w:val="28"/>
          <w:lang w:val="uk-UA"/>
        </w:rPr>
        <w:t xml:space="preserve"> </w:t>
      </w:r>
      <w:r w:rsidR="00555548" w:rsidRPr="00F444F9">
        <w:rPr>
          <w:rFonts w:ascii="Times New Roman" w:hAnsi="Times New Roman" w:cs="Times New Roman"/>
          <w:sz w:val="28"/>
          <w:szCs w:val="28"/>
          <w:lang w:val="uk-UA"/>
        </w:rPr>
        <w:t>848</w:t>
      </w:r>
      <w:r w:rsidRPr="00F444F9">
        <w:rPr>
          <w:rFonts w:ascii="Times New Roman" w:hAnsi="Times New Roman" w:cs="Times New Roman"/>
          <w:sz w:val="28"/>
          <w:szCs w:val="28"/>
          <w:lang w:val="uk-UA"/>
        </w:rPr>
        <w:t>,</w:t>
      </w:r>
      <w:r w:rsidR="00555548" w:rsidRPr="00F444F9">
        <w:rPr>
          <w:rFonts w:ascii="Times New Roman" w:hAnsi="Times New Roman" w:cs="Times New Roman"/>
          <w:sz w:val="28"/>
          <w:szCs w:val="28"/>
          <w:lang w:val="uk-UA"/>
        </w:rPr>
        <w:t>3</w:t>
      </w:r>
      <w:r w:rsidRPr="00F444F9">
        <w:rPr>
          <w:rFonts w:ascii="Times New Roman" w:hAnsi="Times New Roman" w:cs="Times New Roman"/>
          <w:sz w:val="28"/>
          <w:szCs w:val="28"/>
          <w:lang w:val="uk-UA"/>
        </w:rPr>
        <w:t xml:space="preserve"> тис. грн.</w:t>
      </w:r>
    </w:p>
    <w:p w:rsidR="00423920" w:rsidRPr="00F444F9" w:rsidRDefault="00423920" w:rsidP="00423920">
      <w:pPr>
        <w:autoSpaceDE w:val="0"/>
        <w:autoSpaceDN w:val="0"/>
        <w:adjustRightInd w:val="0"/>
        <w:spacing w:after="0" w:line="240" w:lineRule="auto"/>
        <w:ind w:firstLine="709"/>
        <w:jc w:val="both"/>
        <w:rPr>
          <w:rFonts w:ascii="Times New Roman" w:hAnsi="Times New Roman" w:cs="Times New Roman"/>
          <w:sz w:val="28"/>
          <w:szCs w:val="28"/>
          <w:lang w:val="uk-UA"/>
        </w:rPr>
      </w:pPr>
      <w:r w:rsidRPr="00F444F9">
        <w:rPr>
          <w:rFonts w:ascii="Times New Roman" w:hAnsi="Times New Roman" w:cs="Times New Roman"/>
          <w:sz w:val="28"/>
          <w:szCs w:val="28"/>
          <w:lang w:val="uk-UA"/>
        </w:rPr>
        <w:t>Протягом 201</w:t>
      </w:r>
      <w:r w:rsidR="00555548" w:rsidRPr="00F444F9">
        <w:rPr>
          <w:rFonts w:ascii="Times New Roman" w:hAnsi="Times New Roman" w:cs="Times New Roman"/>
          <w:sz w:val="28"/>
          <w:szCs w:val="28"/>
          <w:lang w:val="uk-UA"/>
        </w:rPr>
        <w:t>8</w:t>
      </w:r>
      <w:r w:rsidRPr="00F444F9">
        <w:rPr>
          <w:rFonts w:ascii="Times New Roman" w:hAnsi="Times New Roman" w:cs="Times New Roman"/>
          <w:sz w:val="28"/>
          <w:szCs w:val="28"/>
          <w:lang w:val="uk-UA"/>
        </w:rPr>
        <w:t xml:space="preserve"> року Департамент сім’ї, молоді та спорту облдержадміністрації разом з іншими учасниками Програми забезпечували виконання заходів Комплексної обласної програми підтримки сім’ї, забезпечення ґендерної рівності та протидії </w:t>
      </w:r>
      <w:r w:rsidR="002317AF" w:rsidRPr="00F444F9">
        <w:rPr>
          <w:rFonts w:ascii="Times New Roman" w:hAnsi="Times New Roman" w:cs="Times New Roman"/>
          <w:sz w:val="28"/>
          <w:szCs w:val="28"/>
          <w:lang w:val="uk-UA"/>
        </w:rPr>
        <w:t>торгівлі людьми на період до 2020</w:t>
      </w:r>
      <w:r w:rsidRPr="00F444F9">
        <w:rPr>
          <w:rFonts w:ascii="Times New Roman" w:hAnsi="Times New Roman" w:cs="Times New Roman"/>
          <w:sz w:val="28"/>
          <w:szCs w:val="28"/>
          <w:lang w:val="uk-UA"/>
        </w:rPr>
        <w:t xml:space="preserve"> відповідно до додатку завдань та заходів даної Програми.</w:t>
      </w:r>
    </w:p>
    <w:p w:rsidR="00423920" w:rsidRPr="00F444F9" w:rsidRDefault="00423920" w:rsidP="00423920">
      <w:pPr>
        <w:autoSpaceDE w:val="0"/>
        <w:autoSpaceDN w:val="0"/>
        <w:adjustRightInd w:val="0"/>
        <w:spacing w:after="0" w:line="240" w:lineRule="auto"/>
        <w:ind w:firstLine="709"/>
        <w:jc w:val="both"/>
        <w:rPr>
          <w:rFonts w:ascii="Times New Roman" w:hAnsi="Times New Roman" w:cs="Times New Roman"/>
          <w:sz w:val="28"/>
          <w:szCs w:val="28"/>
          <w:lang w:val="uk-UA"/>
        </w:rPr>
      </w:pPr>
      <w:r w:rsidRPr="00F444F9">
        <w:rPr>
          <w:rFonts w:ascii="Times New Roman" w:hAnsi="Times New Roman" w:cs="Times New Roman"/>
          <w:sz w:val="28"/>
          <w:szCs w:val="28"/>
          <w:lang w:val="uk-UA"/>
        </w:rPr>
        <w:t>Так,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рад міст обласного значення, громадськими організаціями, вищими на</w:t>
      </w:r>
      <w:r w:rsidR="005A6BAC" w:rsidRPr="00F444F9">
        <w:rPr>
          <w:rFonts w:ascii="Times New Roman" w:hAnsi="Times New Roman" w:cs="Times New Roman"/>
          <w:sz w:val="28"/>
          <w:szCs w:val="28"/>
          <w:lang w:val="uk-UA"/>
        </w:rPr>
        <w:t>в</w:t>
      </w:r>
      <w:r w:rsidRPr="00F444F9">
        <w:rPr>
          <w:rFonts w:ascii="Times New Roman" w:hAnsi="Times New Roman" w:cs="Times New Roman"/>
          <w:sz w:val="28"/>
          <w:szCs w:val="28"/>
          <w:lang w:val="uk-UA"/>
        </w:rPr>
        <w:t>чальними закладами області протягом 201</w:t>
      </w:r>
      <w:r w:rsidR="00555548" w:rsidRPr="00F444F9">
        <w:rPr>
          <w:rFonts w:ascii="Times New Roman" w:hAnsi="Times New Roman" w:cs="Times New Roman"/>
          <w:sz w:val="28"/>
          <w:szCs w:val="28"/>
          <w:lang w:val="uk-UA"/>
        </w:rPr>
        <w:t>8</w:t>
      </w:r>
      <w:r w:rsidRPr="00F444F9">
        <w:rPr>
          <w:rFonts w:ascii="Times New Roman" w:hAnsi="Times New Roman" w:cs="Times New Roman"/>
          <w:sz w:val="28"/>
          <w:szCs w:val="28"/>
          <w:lang w:val="uk-UA"/>
        </w:rPr>
        <w:t xml:space="preserve"> року проведено та профінансовано заходи, спрямовані на підтримку сімей з дітьми соціально вразливих категорій, в тому числі багатодітних сімей, протидію домашньому насильству та торгівлі людьми, зокрема:</w:t>
      </w:r>
    </w:p>
    <w:p w:rsidR="00DA431C" w:rsidRPr="00F444F9" w:rsidRDefault="00DA431C" w:rsidP="00F14DF2">
      <w:pPr>
        <w:pStyle w:val="a4"/>
        <w:numPr>
          <w:ilvl w:val="0"/>
          <w:numId w:val="5"/>
        </w:numPr>
        <w:ind w:left="0" w:firstLine="709"/>
        <w:jc w:val="both"/>
        <w:rPr>
          <w:rFonts w:eastAsia="Calibri"/>
          <w:sz w:val="28"/>
          <w:szCs w:val="28"/>
          <w:lang w:val="uk-UA"/>
        </w:rPr>
      </w:pPr>
      <w:r w:rsidRPr="00F444F9">
        <w:rPr>
          <w:rFonts w:eastAsia="Calibri"/>
          <w:sz w:val="28"/>
          <w:szCs w:val="28"/>
          <w:lang w:val="uk-UA"/>
        </w:rPr>
        <w:t xml:space="preserve">З метою забезпечення вирішення проблемних житлових та соціально-побутових питань багатодітних сімей Департаментом сім’ї, молоді та спорту облдержадміністрації спільно із райдержадміністраціями, виконавчими комітетами </w:t>
      </w:r>
      <w:r w:rsidRPr="00F444F9">
        <w:rPr>
          <w:sz w:val="28"/>
          <w:szCs w:val="28"/>
          <w:lang w:val="uk-UA"/>
        </w:rPr>
        <w:t>Ніжинської, Новгород</w:t>
      </w:r>
      <w:r w:rsidRPr="00F444F9">
        <w:rPr>
          <w:rFonts w:eastAsia="Calibri"/>
          <w:sz w:val="28"/>
          <w:szCs w:val="28"/>
          <w:lang w:val="uk-UA"/>
        </w:rPr>
        <w:t>-Сіверсько</w:t>
      </w:r>
      <w:r w:rsidRPr="00F444F9">
        <w:rPr>
          <w:sz w:val="28"/>
          <w:szCs w:val="28"/>
          <w:lang w:val="uk-UA"/>
        </w:rPr>
        <w:t xml:space="preserve">ї, </w:t>
      </w:r>
      <w:r w:rsidRPr="00F444F9">
        <w:rPr>
          <w:rFonts w:eastAsia="Calibri"/>
          <w:sz w:val="28"/>
          <w:szCs w:val="28"/>
          <w:lang w:val="uk-UA"/>
        </w:rPr>
        <w:t>Прилу</w:t>
      </w:r>
      <w:r w:rsidRPr="00F444F9">
        <w:rPr>
          <w:sz w:val="28"/>
          <w:szCs w:val="28"/>
          <w:lang w:val="uk-UA"/>
        </w:rPr>
        <w:t xml:space="preserve">цької, Чернігівської </w:t>
      </w:r>
      <w:r w:rsidRPr="00F444F9">
        <w:rPr>
          <w:rFonts w:eastAsia="Calibri"/>
          <w:sz w:val="28"/>
          <w:szCs w:val="28"/>
          <w:lang w:val="uk-UA"/>
        </w:rPr>
        <w:t xml:space="preserve">міських рад здійснено моніторинг стану потреб та умов проживання багатодітних сімей, в яких 5 дітей, для визначення тих, які </w:t>
      </w:r>
      <w:r w:rsidRPr="00F444F9">
        <w:rPr>
          <w:rFonts w:eastAsia="Calibri"/>
          <w:sz w:val="28"/>
          <w:szCs w:val="28"/>
          <w:lang w:val="uk-UA"/>
        </w:rPr>
        <w:lastRenderedPageBreak/>
        <w:t xml:space="preserve">потребують допомоги. </w:t>
      </w:r>
      <w:r w:rsidR="00F444F9" w:rsidRPr="00F444F9">
        <w:rPr>
          <w:rFonts w:eastAsia="Calibri"/>
          <w:sz w:val="28"/>
          <w:szCs w:val="28"/>
          <w:lang w:val="uk-UA"/>
        </w:rPr>
        <w:t>За результатами моніторингу сформовано банк даних</w:t>
      </w:r>
      <w:r w:rsidR="00F444F9">
        <w:rPr>
          <w:rFonts w:eastAsia="Calibri"/>
          <w:sz w:val="28"/>
          <w:szCs w:val="28"/>
          <w:lang w:val="uk-UA"/>
        </w:rPr>
        <w:t xml:space="preserve"> </w:t>
      </w:r>
      <w:r w:rsidR="00F444F9" w:rsidRPr="00F444F9">
        <w:rPr>
          <w:rFonts w:eastAsia="Calibri"/>
          <w:sz w:val="28"/>
          <w:szCs w:val="28"/>
          <w:lang w:val="uk-UA"/>
        </w:rPr>
        <w:t>про</w:t>
      </w:r>
      <w:r w:rsidR="00F444F9">
        <w:rPr>
          <w:rFonts w:eastAsia="Calibri"/>
          <w:sz w:val="28"/>
          <w:szCs w:val="28"/>
          <w:lang w:val="uk-UA"/>
        </w:rPr>
        <w:t xml:space="preserve"> </w:t>
      </w:r>
      <w:r w:rsidR="00F444F9" w:rsidRPr="00F444F9">
        <w:rPr>
          <w:rFonts w:eastAsia="Calibri"/>
          <w:sz w:val="28"/>
          <w:szCs w:val="28"/>
          <w:lang w:val="uk-UA"/>
        </w:rPr>
        <w:t>сім'ї, які потребу</w:t>
      </w:r>
      <w:r w:rsidR="00F444F9" w:rsidRPr="00F444F9">
        <w:rPr>
          <w:sz w:val="28"/>
          <w:szCs w:val="28"/>
          <w:lang w:val="uk-UA"/>
        </w:rPr>
        <w:t>вали</w:t>
      </w:r>
      <w:r w:rsidR="00F444F9">
        <w:rPr>
          <w:sz w:val="28"/>
          <w:szCs w:val="28"/>
          <w:lang w:val="uk-UA"/>
        </w:rPr>
        <w:t xml:space="preserve"> </w:t>
      </w:r>
      <w:r w:rsidR="00F444F9" w:rsidRPr="00F444F9">
        <w:rPr>
          <w:rFonts w:eastAsia="Calibri"/>
          <w:sz w:val="28"/>
          <w:szCs w:val="28"/>
          <w:lang w:val="uk-UA"/>
        </w:rPr>
        <w:t xml:space="preserve">допомоги. </w:t>
      </w:r>
      <w:r w:rsidR="00F444F9" w:rsidRPr="00F444F9">
        <w:rPr>
          <w:sz w:val="28"/>
          <w:szCs w:val="28"/>
          <w:lang w:val="uk-UA"/>
        </w:rPr>
        <w:t xml:space="preserve">Відповідно до визначених потреб </w:t>
      </w:r>
      <w:r w:rsidR="00F444F9" w:rsidRPr="00F444F9">
        <w:rPr>
          <w:rFonts w:eastAsia="Calibri"/>
          <w:sz w:val="28"/>
          <w:szCs w:val="28"/>
          <w:lang w:val="uk-UA"/>
        </w:rPr>
        <w:t>68 багатодітним</w:t>
      </w:r>
      <w:r w:rsidR="00F444F9">
        <w:rPr>
          <w:rFonts w:eastAsia="Calibri"/>
          <w:sz w:val="28"/>
          <w:szCs w:val="28"/>
          <w:lang w:val="uk-UA"/>
        </w:rPr>
        <w:t xml:space="preserve"> </w:t>
      </w:r>
      <w:r w:rsidR="00F444F9" w:rsidRPr="00F444F9">
        <w:rPr>
          <w:rFonts w:eastAsia="Calibri"/>
          <w:sz w:val="28"/>
          <w:szCs w:val="28"/>
          <w:lang w:val="uk-UA"/>
        </w:rPr>
        <w:t>сім’ям</w:t>
      </w:r>
      <w:r w:rsidR="00F444F9">
        <w:rPr>
          <w:rFonts w:eastAsia="Calibri"/>
          <w:sz w:val="28"/>
          <w:szCs w:val="28"/>
          <w:lang w:val="uk-UA"/>
        </w:rPr>
        <w:t xml:space="preserve"> </w:t>
      </w:r>
      <w:r w:rsidR="00F444F9" w:rsidRPr="00F444F9">
        <w:rPr>
          <w:rFonts w:eastAsia="Calibri"/>
          <w:sz w:val="28"/>
          <w:szCs w:val="28"/>
          <w:lang w:val="uk-UA"/>
        </w:rPr>
        <w:t>придбано</w:t>
      </w:r>
      <w:r w:rsidR="00F444F9">
        <w:rPr>
          <w:rFonts w:eastAsia="Calibri"/>
          <w:sz w:val="28"/>
          <w:szCs w:val="28"/>
          <w:lang w:val="uk-UA"/>
        </w:rPr>
        <w:t xml:space="preserve"> </w:t>
      </w:r>
      <w:r w:rsidR="00F444F9" w:rsidRPr="00F444F9">
        <w:rPr>
          <w:rFonts w:eastAsia="Calibri"/>
          <w:sz w:val="28"/>
          <w:szCs w:val="28"/>
          <w:lang w:val="uk-UA"/>
        </w:rPr>
        <w:t>побутову</w:t>
      </w:r>
      <w:r w:rsidR="00F444F9">
        <w:rPr>
          <w:rFonts w:eastAsia="Calibri"/>
          <w:sz w:val="28"/>
          <w:szCs w:val="28"/>
          <w:lang w:val="uk-UA"/>
        </w:rPr>
        <w:t xml:space="preserve"> </w:t>
      </w:r>
      <w:r w:rsidR="00F444F9" w:rsidRPr="00F444F9">
        <w:rPr>
          <w:rFonts w:eastAsia="Calibri"/>
          <w:sz w:val="28"/>
          <w:szCs w:val="28"/>
          <w:lang w:val="uk-UA"/>
        </w:rPr>
        <w:t>техніку, меблі та постільну</w:t>
      </w:r>
      <w:r w:rsidR="00F444F9">
        <w:rPr>
          <w:rFonts w:eastAsia="Calibri"/>
          <w:sz w:val="28"/>
          <w:szCs w:val="28"/>
          <w:lang w:val="uk-UA"/>
        </w:rPr>
        <w:t xml:space="preserve"> </w:t>
      </w:r>
      <w:r w:rsidR="00F444F9" w:rsidRPr="00F444F9">
        <w:rPr>
          <w:rFonts w:eastAsia="Calibri"/>
          <w:sz w:val="28"/>
          <w:szCs w:val="28"/>
          <w:lang w:val="uk-UA"/>
        </w:rPr>
        <w:t>білизну для покращення</w:t>
      </w:r>
      <w:r w:rsidR="00F444F9">
        <w:rPr>
          <w:rFonts w:eastAsia="Calibri"/>
          <w:sz w:val="28"/>
          <w:szCs w:val="28"/>
          <w:lang w:val="uk-UA"/>
        </w:rPr>
        <w:t xml:space="preserve"> </w:t>
      </w:r>
      <w:r w:rsidR="00F444F9" w:rsidRPr="00F444F9">
        <w:rPr>
          <w:sz w:val="28"/>
          <w:szCs w:val="28"/>
          <w:lang w:val="uk-UA"/>
        </w:rPr>
        <w:t xml:space="preserve">соціально-побутових </w:t>
      </w:r>
      <w:r w:rsidR="00F444F9" w:rsidRPr="00F444F9">
        <w:rPr>
          <w:rFonts w:eastAsia="Calibri"/>
          <w:sz w:val="28"/>
          <w:szCs w:val="28"/>
          <w:lang w:val="uk-UA"/>
        </w:rPr>
        <w:t xml:space="preserve">умов на суму близько 415,8 тис. </w:t>
      </w:r>
      <w:r w:rsidRPr="00F444F9">
        <w:rPr>
          <w:rFonts w:eastAsia="Calibri"/>
          <w:sz w:val="28"/>
          <w:szCs w:val="28"/>
          <w:lang w:val="uk-UA"/>
        </w:rPr>
        <w:t xml:space="preserve">грн. </w:t>
      </w:r>
      <w:r w:rsidRPr="00F444F9">
        <w:rPr>
          <w:rFonts w:eastAsia="Calibri"/>
          <w:color w:val="000000"/>
          <w:sz w:val="28"/>
          <w:szCs w:val="28"/>
          <w:lang w:val="uk-UA"/>
        </w:rPr>
        <w:t>Закупівля побутових товарів для багатодітних сімей здійсню</w:t>
      </w:r>
      <w:r w:rsidRPr="00F444F9">
        <w:rPr>
          <w:color w:val="000000"/>
          <w:sz w:val="28"/>
          <w:szCs w:val="28"/>
          <w:lang w:val="uk-UA"/>
        </w:rPr>
        <w:t>вала</w:t>
      </w:r>
      <w:r w:rsidRPr="00F444F9">
        <w:rPr>
          <w:rFonts w:eastAsia="Calibri"/>
          <w:color w:val="000000"/>
          <w:sz w:val="28"/>
          <w:szCs w:val="28"/>
          <w:lang w:val="uk-UA"/>
        </w:rPr>
        <w:t xml:space="preserve">ся через систему </w:t>
      </w:r>
      <w:r w:rsidRPr="00F444F9">
        <w:rPr>
          <w:rFonts w:eastAsia="Calibri"/>
          <w:sz w:val="28"/>
          <w:szCs w:val="28"/>
          <w:shd w:val="clear" w:color="auto" w:fill="FFFFFF"/>
          <w:lang w:val="uk-UA"/>
        </w:rPr>
        <w:t>ProZorro</w:t>
      </w:r>
      <w:r w:rsidRPr="00F444F9">
        <w:rPr>
          <w:rFonts w:eastAsia="Calibri"/>
          <w:sz w:val="28"/>
          <w:szCs w:val="28"/>
          <w:lang w:val="uk-UA"/>
        </w:rPr>
        <w:t>.</w:t>
      </w:r>
    </w:p>
    <w:p w:rsidR="00801284" w:rsidRPr="00F444F9" w:rsidRDefault="00801284" w:rsidP="00F14DF2">
      <w:pPr>
        <w:pStyle w:val="a4"/>
        <w:numPr>
          <w:ilvl w:val="0"/>
          <w:numId w:val="6"/>
        </w:numPr>
        <w:ind w:left="0" w:right="23" w:firstLine="709"/>
        <w:jc w:val="both"/>
        <w:rPr>
          <w:sz w:val="28"/>
          <w:szCs w:val="28"/>
          <w:lang w:val="uk-UA"/>
        </w:rPr>
      </w:pPr>
      <w:r w:rsidRPr="00F444F9">
        <w:rPr>
          <w:sz w:val="28"/>
          <w:szCs w:val="28"/>
          <w:lang w:val="uk-UA"/>
        </w:rPr>
        <w:t xml:space="preserve">Проводилися заходи щодо </w:t>
      </w:r>
      <w:r w:rsidR="003D5C96" w:rsidRPr="00F444F9">
        <w:rPr>
          <w:sz w:val="28"/>
          <w:szCs w:val="28"/>
          <w:lang w:val="uk-UA"/>
        </w:rPr>
        <w:t>забезпеч</w:t>
      </w:r>
      <w:r w:rsidRPr="00F444F9">
        <w:rPr>
          <w:sz w:val="28"/>
          <w:szCs w:val="28"/>
          <w:lang w:val="uk-UA"/>
        </w:rPr>
        <w:t>ення</w:t>
      </w:r>
      <w:r w:rsidR="003D5C96" w:rsidRPr="00F444F9">
        <w:rPr>
          <w:sz w:val="28"/>
          <w:szCs w:val="28"/>
          <w:lang w:val="uk-UA"/>
        </w:rPr>
        <w:t xml:space="preserve"> посвідченнями батьків та дітей з багатодітної сім’ї</w:t>
      </w:r>
      <w:r w:rsidRPr="00F444F9">
        <w:rPr>
          <w:sz w:val="28"/>
          <w:szCs w:val="28"/>
          <w:lang w:val="uk-UA"/>
        </w:rPr>
        <w:t>, які дають право на визначені законодавством пільги</w:t>
      </w:r>
      <w:r w:rsidR="003D5C96" w:rsidRPr="00F444F9">
        <w:rPr>
          <w:sz w:val="28"/>
          <w:szCs w:val="28"/>
          <w:lang w:val="uk-UA"/>
        </w:rPr>
        <w:t>. Протягом 201</w:t>
      </w:r>
      <w:r w:rsidRPr="00F444F9">
        <w:rPr>
          <w:sz w:val="28"/>
          <w:szCs w:val="28"/>
          <w:lang w:val="uk-UA"/>
        </w:rPr>
        <w:t>8</w:t>
      </w:r>
      <w:r w:rsidR="003D5C96" w:rsidRPr="00F444F9">
        <w:rPr>
          <w:sz w:val="28"/>
          <w:szCs w:val="28"/>
          <w:lang w:val="uk-UA"/>
        </w:rPr>
        <w:t xml:space="preserve"> року право на користування пільгами отримал</w:t>
      </w:r>
      <w:r w:rsidRPr="00F444F9">
        <w:rPr>
          <w:sz w:val="28"/>
          <w:szCs w:val="28"/>
          <w:lang w:val="uk-UA"/>
        </w:rPr>
        <w:t>и</w:t>
      </w:r>
      <w:r w:rsidRPr="00F444F9">
        <w:rPr>
          <w:rFonts w:eastAsia="Calibri"/>
          <w:sz w:val="28"/>
          <w:szCs w:val="28"/>
          <w:lang w:val="uk-UA"/>
        </w:rPr>
        <w:t>766 багатодітн</w:t>
      </w:r>
      <w:r w:rsidRPr="00F444F9">
        <w:rPr>
          <w:sz w:val="28"/>
          <w:szCs w:val="28"/>
          <w:lang w:val="uk-UA"/>
        </w:rPr>
        <w:t>их</w:t>
      </w:r>
      <w:r w:rsidRPr="00F444F9">
        <w:rPr>
          <w:rFonts w:eastAsia="Calibri"/>
          <w:sz w:val="28"/>
          <w:szCs w:val="28"/>
          <w:lang w:val="uk-UA"/>
        </w:rPr>
        <w:t xml:space="preserve"> сім</w:t>
      </w:r>
      <w:r w:rsidRPr="00F444F9">
        <w:rPr>
          <w:sz w:val="28"/>
          <w:szCs w:val="28"/>
          <w:lang w:val="uk-UA"/>
        </w:rPr>
        <w:t>ей</w:t>
      </w:r>
      <w:r w:rsidRPr="00F444F9">
        <w:rPr>
          <w:rFonts w:eastAsia="Calibri"/>
          <w:sz w:val="28"/>
          <w:szCs w:val="28"/>
          <w:lang w:val="uk-UA"/>
        </w:rPr>
        <w:t>. Посвідчення дітей з багатодітних сімей отримали 2142 дитини</w:t>
      </w:r>
      <w:r w:rsidRPr="00F444F9">
        <w:rPr>
          <w:sz w:val="28"/>
          <w:szCs w:val="28"/>
          <w:lang w:val="uk-UA"/>
        </w:rPr>
        <w:t xml:space="preserve">. Станом </w:t>
      </w:r>
      <w:r w:rsidR="003D5C96" w:rsidRPr="00F444F9">
        <w:rPr>
          <w:sz w:val="28"/>
          <w:szCs w:val="28"/>
          <w:lang w:val="uk-UA"/>
        </w:rPr>
        <w:t>на 01.01.201</w:t>
      </w:r>
      <w:r w:rsidRPr="00F444F9">
        <w:rPr>
          <w:sz w:val="28"/>
          <w:szCs w:val="28"/>
          <w:lang w:val="uk-UA"/>
        </w:rPr>
        <w:t>9</w:t>
      </w:r>
      <w:r w:rsidRPr="00F444F9">
        <w:rPr>
          <w:rFonts w:eastAsia="Calibri"/>
          <w:sz w:val="28"/>
          <w:szCs w:val="28"/>
          <w:lang w:val="uk-UA"/>
        </w:rPr>
        <w:t xml:space="preserve">близько 4 тис. багатодітних сімей скористались пільгами з оплати житлово-комунальних послуг, на придбання твердого палива та скрапленого газу готівкою – 1,4 тис. сімей, на позачергове встановлення квартирних телефонів та 50% знижку абонентної плати за користування телефоном – 244 сім'ї. </w:t>
      </w:r>
    </w:p>
    <w:p w:rsidR="00801284" w:rsidRPr="00F444F9" w:rsidRDefault="00801284" w:rsidP="00F14DF2">
      <w:pPr>
        <w:pStyle w:val="a4"/>
        <w:numPr>
          <w:ilvl w:val="0"/>
          <w:numId w:val="6"/>
        </w:numPr>
        <w:ind w:left="0" w:firstLine="709"/>
        <w:jc w:val="both"/>
        <w:rPr>
          <w:rFonts w:eastAsia="Calibri"/>
          <w:sz w:val="28"/>
          <w:szCs w:val="28"/>
          <w:lang w:val="uk-UA"/>
        </w:rPr>
      </w:pPr>
      <w:r w:rsidRPr="00F444F9">
        <w:rPr>
          <w:rFonts w:eastAsia="Calibri"/>
          <w:sz w:val="28"/>
          <w:szCs w:val="28"/>
          <w:lang w:val="uk-UA"/>
        </w:rPr>
        <w:t xml:space="preserve">Для вчасного забезпечення в повному обсязі багатодітних сімей посвідченнями та недопущення соціальної напруги серед сімей щодо відсутності бланків в райдержадміністраціях та міських радах, Департаментом </w:t>
      </w:r>
      <w:r w:rsidRPr="00F444F9">
        <w:rPr>
          <w:sz w:val="28"/>
          <w:szCs w:val="28"/>
          <w:lang w:val="uk-UA"/>
        </w:rPr>
        <w:t>сім’ї</w:t>
      </w:r>
      <w:r w:rsidRPr="00F444F9">
        <w:rPr>
          <w:rFonts w:eastAsia="Calibri"/>
          <w:sz w:val="28"/>
          <w:szCs w:val="28"/>
          <w:lang w:val="uk-UA"/>
        </w:rPr>
        <w:t xml:space="preserve">, молоді та спорту </w:t>
      </w:r>
      <w:r w:rsidRPr="00F444F9">
        <w:rPr>
          <w:sz w:val="28"/>
          <w:szCs w:val="28"/>
          <w:lang w:val="uk-UA"/>
        </w:rPr>
        <w:t>облдержадміністрації</w:t>
      </w:r>
      <w:r w:rsidRPr="00F444F9">
        <w:rPr>
          <w:rFonts w:eastAsia="Calibri"/>
          <w:sz w:val="28"/>
          <w:szCs w:val="28"/>
          <w:lang w:val="uk-UA"/>
        </w:rPr>
        <w:t xml:space="preserve"> було заплановано видатки з обласного бюджету на виготовлення бланків посвідчень та проведено роботу з виготовлення 1950 бланків посвідчень батьків багатодітної </w:t>
      </w:r>
      <w:r w:rsidR="0042039E" w:rsidRPr="00F444F9">
        <w:rPr>
          <w:sz w:val="28"/>
          <w:szCs w:val="28"/>
          <w:lang w:val="uk-UA"/>
        </w:rPr>
        <w:t>сім’ї</w:t>
      </w:r>
      <w:r w:rsidRPr="00F444F9">
        <w:rPr>
          <w:rFonts w:eastAsia="Calibri"/>
          <w:sz w:val="28"/>
          <w:szCs w:val="28"/>
          <w:lang w:val="uk-UA"/>
        </w:rPr>
        <w:t xml:space="preserve"> та 3000 бланків дитини з багатодітної </w:t>
      </w:r>
      <w:r w:rsidR="0042039E" w:rsidRPr="00F444F9">
        <w:rPr>
          <w:sz w:val="28"/>
          <w:szCs w:val="28"/>
          <w:lang w:val="uk-UA"/>
        </w:rPr>
        <w:t>сім’ї</w:t>
      </w:r>
      <w:r w:rsidRPr="00F444F9">
        <w:rPr>
          <w:rFonts w:eastAsia="Calibri"/>
          <w:sz w:val="28"/>
          <w:szCs w:val="28"/>
          <w:lang w:val="uk-UA"/>
        </w:rPr>
        <w:t xml:space="preserve"> та суму 116</w:t>
      </w:r>
      <w:r w:rsidR="0042039E" w:rsidRPr="00F444F9">
        <w:rPr>
          <w:sz w:val="28"/>
          <w:szCs w:val="28"/>
          <w:lang w:val="uk-UA"/>
        </w:rPr>
        <w:t>,</w:t>
      </w:r>
      <w:r w:rsidRPr="00F444F9">
        <w:rPr>
          <w:rFonts w:eastAsia="Calibri"/>
          <w:sz w:val="28"/>
          <w:szCs w:val="28"/>
          <w:lang w:val="uk-UA"/>
        </w:rPr>
        <w:t xml:space="preserve">4 </w:t>
      </w:r>
      <w:r w:rsidR="0042039E" w:rsidRPr="00F444F9">
        <w:rPr>
          <w:sz w:val="28"/>
          <w:szCs w:val="28"/>
          <w:lang w:val="uk-UA"/>
        </w:rPr>
        <w:t>тис.</w:t>
      </w:r>
      <w:r w:rsidRPr="00F444F9">
        <w:rPr>
          <w:rFonts w:eastAsia="Calibri"/>
          <w:sz w:val="28"/>
          <w:szCs w:val="28"/>
          <w:lang w:val="uk-UA"/>
        </w:rPr>
        <w:t>грн.</w:t>
      </w:r>
    </w:p>
    <w:p w:rsidR="003D5C96" w:rsidRPr="00F444F9" w:rsidRDefault="00423920" w:rsidP="00F14DF2">
      <w:pPr>
        <w:pStyle w:val="a5"/>
        <w:numPr>
          <w:ilvl w:val="0"/>
          <w:numId w:val="6"/>
        </w:numPr>
        <w:spacing w:after="0"/>
        <w:ind w:left="0" w:firstLine="709"/>
        <w:jc w:val="both"/>
        <w:rPr>
          <w:rFonts w:ascii="Times New Roman" w:hAnsi="Times New Roman"/>
          <w:sz w:val="28"/>
          <w:szCs w:val="28"/>
          <w:lang w:val="uk-UA"/>
        </w:rPr>
      </w:pPr>
      <w:r w:rsidRPr="00F444F9">
        <w:rPr>
          <w:rFonts w:ascii="Times New Roman" w:hAnsi="Times New Roman"/>
          <w:sz w:val="28"/>
          <w:szCs w:val="28"/>
          <w:lang w:val="uk-UA"/>
        </w:rPr>
        <w:t>Департаментом сім’ї, молоді та спорту облдержадміністрації забезпечу</w:t>
      </w:r>
      <w:r w:rsidR="00580343" w:rsidRPr="00F444F9">
        <w:rPr>
          <w:rFonts w:ascii="Times New Roman" w:hAnsi="Times New Roman"/>
          <w:sz w:val="28"/>
          <w:szCs w:val="28"/>
          <w:lang w:val="uk-UA"/>
        </w:rPr>
        <w:t>вало</w:t>
      </w:r>
      <w:r w:rsidRPr="00F444F9">
        <w:rPr>
          <w:rFonts w:ascii="Times New Roman" w:hAnsi="Times New Roman"/>
          <w:sz w:val="28"/>
          <w:szCs w:val="28"/>
          <w:lang w:val="uk-UA"/>
        </w:rPr>
        <w:t xml:space="preserve">ся проведення </w:t>
      </w:r>
      <w:r w:rsidR="00B839F5" w:rsidRPr="00F444F9">
        <w:rPr>
          <w:rFonts w:ascii="Times New Roman" w:hAnsi="Times New Roman"/>
          <w:sz w:val="28"/>
          <w:szCs w:val="28"/>
          <w:lang w:val="uk-UA"/>
        </w:rPr>
        <w:t xml:space="preserve">урочистих </w:t>
      </w:r>
      <w:r w:rsidRPr="00F444F9">
        <w:rPr>
          <w:rFonts w:ascii="Times New Roman" w:hAnsi="Times New Roman"/>
          <w:sz w:val="28"/>
          <w:szCs w:val="28"/>
          <w:lang w:val="uk-UA"/>
        </w:rPr>
        <w:t>заходів щодо вшанування жінок, які отримали почес</w:t>
      </w:r>
      <w:r w:rsidR="00954ACF" w:rsidRPr="00F444F9">
        <w:rPr>
          <w:rFonts w:ascii="Times New Roman" w:hAnsi="Times New Roman"/>
          <w:sz w:val="28"/>
          <w:szCs w:val="28"/>
          <w:lang w:val="uk-UA"/>
        </w:rPr>
        <w:t>не звання «Мати-героїня». У 201</w:t>
      </w:r>
      <w:r w:rsidR="00801284" w:rsidRPr="00F444F9">
        <w:rPr>
          <w:rFonts w:ascii="Times New Roman" w:hAnsi="Times New Roman"/>
          <w:sz w:val="28"/>
          <w:szCs w:val="28"/>
          <w:lang w:val="uk-UA"/>
        </w:rPr>
        <w:t>8</w:t>
      </w:r>
      <w:r w:rsidRPr="00F444F9">
        <w:rPr>
          <w:rFonts w:ascii="Times New Roman" w:hAnsi="Times New Roman"/>
          <w:sz w:val="28"/>
          <w:szCs w:val="28"/>
          <w:lang w:val="uk-UA"/>
        </w:rPr>
        <w:t xml:space="preserve"> році </w:t>
      </w:r>
      <w:r w:rsidR="00801284" w:rsidRPr="00F444F9">
        <w:rPr>
          <w:rFonts w:ascii="Times New Roman" w:hAnsi="Times New Roman"/>
          <w:sz w:val="28"/>
          <w:szCs w:val="28"/>
          <w:lang w:val="uk-UA"/>
        </w:rPr>
        <w:t>1</w:t>
      </w:r>
      <w:r w:rsidR="00954ACF" w:rsidRPr="00F444F9">
        <w:rPr>
          <w:rFonts w:ascii="Times New Roman" w:hAnsi="Times New Roman"/>
          <w:sz w:val="28"/>
          <w:szCs w:val="28"/>
          <w:lang w:val="uk-UA"/>
        </w:rPr>
        <w:t>3</w:t>
      </w:r>
      <w:r w:rsidRPr="00F444F9">
        <w:rPr>
          <w:rFonts w:ascii="Times New Roman" w:hAnsi="Times New Roman"/>
          <w:sz w:val="28"/>
          <w:szCs w:val="28"/>
          <w:lang w:val="uk-UA"/>
        </w:rPr>
        <w:t xml:space="preserve"> жінкам області присвоєно почесне звання України «Мати-героїня». </w:t>
      </w:r>
    </w:p>
    <w:p w:rsidR="00555548" w:rsidRPr="00F444F9" w:rsidRDefault="00DA431C" w:rsidP="00F14DF2">
      <w:pPr>
        <w:pStyle w:val="a4"/>
        <w:numPr>
          <w:ilvl w:val="0"/>
          <w:numId w:val="6"/>
        </w:numPr>
        <w:ind w:left="0" w:firstLine="709"/>
        <w:jc w:val="both"/>
        <w:rPr>
          <w:rFonts w:eastAsia="Calibri"/>
          <w:sz w:val="28"/>
          <w:szCs w:val="28"/>
          <w:lang w:val="uk-UA"/>
        </w:rPr>
      </w:pPr>
      <w:r w:rsidRPr="00F444F9">
        <w:rPr>
          <w:sz w:val="28"/>
          <w:szCs w:val="28"/>
          <w:lang w:val="uk-UA"/>
        </w:rPr>
        <w:t xml:space="preserve">До Міжнародного дня сім’ї </w:t>
      </w:r>
      <w:r w:rsidR="00555548" w:rsidRPr="00F444F9">
        <w:rPr>
          <w:rFonts w:eastAsia="Calibri"/>
          <w:sz w:val="28"/>
          <w:szCs w:val="28"/>
          <w:lang w:val="uk-UA"/>
        </w:rPr>
        <w:t xml:space="preserve">Департаментом сім’ї, молоді та спорту облдержадміністрації організовано та </w:t>
      </w:r>
      <w:r w:rsidRPr="00F444F9">
        <w:rPr>
          <w:sz w:val="28"/>
          <w:szCs w:val="28"/>
          <w:lang w:val="uk-UA"/>
        </w:rPr>
        <w:t xml:space="preserve">за участю інших державних структур, громадських організацій </w:t>
      </w:r>
      <w:r w:rsidR="00555548" w:rsidRPr="00F444F9">
        <w:rPr>
          <w:rFonts w:eastAsia="Calibri"/>
          <w:sz w:val="28"/>
          <w:szCs w:val="28"/>
          <w:lang w:val="uk-UA"/>
        </w:rPr>
        <w:t>проведено 15.05.2018 інформаційно-просвітницький захід «Свято сім'ї» у сквері імені Богдана Хмельницького, під час якого для дітей та їх батьків проведено майстер-класи, розваги, спортивні старти, флешмоби, юридичне консультування та консультації психологів. До заходу долучено близько 800 мешканців міста Чернігова та області. З метою популяризації багатодітних сімей, в яких належна увага приділяється вихованню дітей, до Дня родини 05.07.2018 проведено зустріч заступника голови облдержадміністрації Н.Романової з представниками п’ятьох багатодітних сімей міста Чернігова, в яких 5 і більше дітей. Сім’ї отримали подарунки.</w:t>
      </w:r>
      <w:r w:rsidR="00555548" w:rsidRPr="00F444F9">
        <w:rPr>
          <w:rFonts w:eastAsia="Calibri"/>
          <w:sz w:val="28"/>
          <w:szCs w:val="28"/>
          <w:lang w:val="uk-UA"/>
        </w:rPr>
        <w:tab/>
      </w:r>
      <w:r w:rsidR="00555548" w:rsidRPr="00F444F9">
        <w:rPr>
          <w:rFonts w:eastAsia="Calibri"/>
          <w:sz w:val="28"/>
          <w:szCs w:val="28"/>
          <w:lang w:val="uk-UA"/>
        </w:rPr>
        <w:tab/>
      </w:r>
      <w:r w:rsidR="00555548" w:rsidRPr="00F444F9">
        <w:rPr>
          <w:rFonts w:eastAsia="Calibri"/>
          <w:sz w:val="28"/>
          <w:szCs w:val="28"/>
          <w:lang w:val="uk-UA"/>
        </w:rPr>
        <w:tab/>
      </w:r>
      <w:r w:rsidR="00555548" w:rsidRPr="00F444F9">
        <w:rPr>
          <w:rFonts w:eastAsia="Calibri"/>
          <w:sz w:val="28"/>
          <w:szCs w:val="28"/>
          <w:lang w:val="uk-UA"/>
        </w:rPr>
        <w:tab/>
      </w:r>
      <w:r w:rsidR="00555548" w:rsidRPr="00F444F9">
        <w:rPr>
          <w:rFonts w:eastAsia="Calibri"/>
          <w:sz w:val="28"/>
          <w:szCs w:val="28"/>
          <w:lang w:val="uk-UA"/>
        </w:rPr>
        <w:tab/>
      </w:r>
      <w:r w:rsidR="00555548" w:rsidRPr="00F444F9">
        <w:rPr>
          <w:rFonts w:eastAsia="Calibri"/>
          <w:sz w:val="28"/>
          <w:szCs w:val="28"/>
          <w:lang w:val="uk-UA"/>
        </w:rPr>
        <w:tab/>
      </w:r>
    </w:p>
    <w:p w:rsidR="00176730" w:rsidRPr="00F444F9" w:rsidRDefault="00555548" w:rsidP="00F14DF2">
      <w:pPr>
        <w:pStyle w:val="a5"/>
        <w:numPr>
          <w:ilvl w:val="0"/>
          <w:numId w:val="6"/>
        </w:numPr>
        <w:spacing w:after="0"/>
        <w:ind w:left="0" w:firstLine="709"/>
        <w:jc w:val="both"/>
        <w:rPr>
          <w:rFonts w:ascii="Times New Roman" w:hAnsi="Times New Roman"/>
          <w:sz w:val="28"/>
          <w:szCs w:val="28"/>
          <w:lang w:val="uk-UA"/>
        </w:rPr>
      </w:pPr>
      <w:r w:rsidRPr="00F444F9">
        <w:rPr>
          <w:rFonts w:ascii="Times New Roman" w:hAnsi="Times New Roman"/>
          <w:sz w:val="28"/>
          <w:szCs w:val="28"/>
          <w:lang w:val="uk-UA"/>
        </w:rPr>
        <w:t xml:space="preserve">З метою відродження та популяризації культурних і моральних цінностей сім’ї, надання дітям з багатодітних родин можливості реалізувати свої творчі </w:t>
      </w:r>
      <w:r w:rsidR="00F444F9" w:rsidRPr="00F444F9">
        <w:rPr>
          <w:rFonts w:ascii="Times New Roman" w:hAnsi="Times New Roman"/>
          <w:sz w:val="28"/>
          <w:szCs w:val="28"/>
          <w:lang w:val="uk-UA"/>
        </w:rPr>
        <w:t>здібності проведено</w:t>
      </w:r>
      <w:r w:rsidR="00B839F5" w:rsidRPr="00F444F9">
        <w:rPr>
          <w:rFonts w:ascii="Times New Roman" w:hAnsi="Times New Roman"/>
          <w:sz w:val="28"/>
          <w:szCs w:val="28"/>
          <w:lang w:val="uk-UA"/>
        </w:rPr>
        <w:t xml:space="preserve"> </w:t>
      </w:r>
      <w:r w:rsidR="00DA431C" w:rsidRPr="00F444F9">
        <w:rPr>
          <w:rFonts w:ascii="Times New Roman" w:hAnsi="Times New Roman"/>
          <w:sz w:val="28"/>
          <w:szCs w:val="28"/>
          <w:lang w:val="uk-UA"/>
        </w:rPr>
        <w:t xml:space="preserve">щорічний </w:t>
      </w:r>
      <w:r w:rsidR="00B839F5" w:rsidRPr="00F444F9">
        <w:rPr>
          <w:rFonts w:ascii="Times New Roman" w:hAnsi="Times New Roman"/>
          <w:sz w:val="28"/>
          <w:szCs w:val="28"/>
          <w:lang w:val="uk-UA"/>
        </w:rPr>
        <w:t>обласний конкурс-фестиваль «</w:t>
      </w:r>
      <w:r w:rsidR="00F444F9" w:rsidRPr="00F444F9">
        <w:rPr>
          <w:rFonts w:ascii="Times New Roman" w:hAnsi="Times New Roman"/>
          <w:sz w:val="28"/>
          <w:szCs w:val="28"/>
          <w:lang w:val="uk-UA"/>
        </w:rPr>
        <w:t>Таланти</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багатодітної</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родини</w:t>
      </w:r>
      <w:r w:rsidR="00B839F5" w:rsidRPr="00F444F9">
        <w:rPr>
          <w:rFonts w:ascii="Times New Roman" w:hAnsi="Times New Roman"/>
          <w:sz w:val="28"/>
          <w:szCs w:val="28"/>
          <w:lang w:val="uk-UA"/>
        </w:rPr>
        <w:t>»</w:t>
      </w:r>
      <w:r w:rsidR="008860BF" w:rsidRPr="00F444F9">
        <w:rPr>
          <w:rFonts w:ascii="Times New Roman" w:hAnsi="Times New Roman"/>
          <w:sz w:val="28"/>
          <w:szCs w:val="28"/>
          <w:lang w:val="uk-UA"/>
        </w:rPr>
        <w:t>. У</w:t>
      </w:r>
      <w:r w:rsidR="00E70906" w:rsidRPr="00F444F9">
        <w:rPr>
          <w:rFonts w:ascii="Times New Roman" w:hAnsi="Times New Roman"/>
          <w:sz w:val="28"/>
          <w:szCs w:val="28"/>
          <w:lang w:val="uk-UA"/>
        </w:rPr>
        <w:t xml:space="preserve"> травні 201</w:t>
      </w:r>
      <w:r w:rsidR="00DA431C" w:rsidRPr="00F444F9">
        <w:rPr>
          <w:rFonts w:ascii="Times New Roman" w:hAnsi="Times New Roman"/>
          <w:sz w:val="28"/>
          <w:szCs w:val="28"/>
          <w:lang w:val="uk-UA"/>
        </w:rPr>
        <w:t>8</w:t>
      </w:r>
      <w:r w:rsidR="00B839F5" w:rsidRPr="00F444F9">
        <w:rPr>
          <w:rFonts w:ascii="Times New Roman" w:hAnsi="Times New Roman"/>
          <w:sz w:val="28"/>
          <w:szCs w:val="28"/>
          <w:lang w:val="uk-UA"/>
        </w:rPr>
        <w:t xml:space="preserve"> року в</w:t>
      </w:r>
      <w:r w:rsidR="00423920" w:rsidRPr="00F444F9">
        <w:rPr>
          <w:rFonts w:ascii="Times New Roman" w:hAnsi="Times New Roman"/>
          <w:sz w:val="28"/>
          <w:szCs w:val="28"/>
          <w:lang w:val="uk-UA"/>
        </w:rPr>
        <w:t xml:space="preserve"> </w:t>
      </w:r>
      <w:r w:rsidR="00F444F9" w:rsidRPr="00F444F9">
        <w:rPr>
          <w:rFonts w:ascii="Times New Roman" w:hAnsi="Times New Roman"/>
          <w:sz w:val="28"/>
          <w:szCs w:val="28"/>
          <w:lang w:val="uk-UA"/>
        </w:rPr>
        <w:t>місті</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Чернігові</w:t>
      </w:r>
      <w:r w:rsidR="00423920" w:rsidRPr="00F444F9">
        <w:rPr>
          <w:rFonts w:ascii="Times New Roman" w:hAnsi="Times New Roman"/>
          <w:sz w:val="28"/>
          <w:szCs w:val="28"/>
          <w:lang w:val="uk-UA"/>
        </w:rPr>
        <w:t xml:space="preserve"> </w:t>
      </w:r>
      <w:r w:rsidR="00DA431C" w:rsidRPr="00F444F9">
        <w:rPr>
          <w:rFonts w:ascii="Times New Roman" w:hAnsi="Times New Roman"/>
          <w:sz w:val="28"/>
          <w:szCs w:val="28"/>
          <w:lang w:val="uk-UA"/>
        </w:rPr>
        <w:t>Департаментом сім’ї, молоді та спорту облдержадміністрації проведено заключний етап обласного конкурсу-фестивалю «</w:t>
      </w:r>
      <w:r w:rsidR="00F444F9" w:rsidRPr="00F444F9">
        <w:rPr>
          <w:rFonts w:ascii="Times New Roman" w:hAnsi="Times New Roman"/>
          <w:sz w:val="28"/>
          <w:szCs w:val="28"/>
          <w:lang w:val="uk-UA"/>
        </w:rPr>
        <w:t>Таланти багатодітної родини</w:t>
      </w:r>
      <w:r w:rsidR="00DA431C" w:rsidRPr="00F444F9">
        <w:rPr>
          <w:rFonts w:ascii="Times New Roman" w:hAnsi="Times New Roman"/>
          <w:sz w:val="28"/>
          <w:szCs w:val="28"/>
          <w:lang w:val="uk-UA"/>
        </w:rPr>
        <w:t xml:space="preserve">» в </w:t>
      </w:r>
      <w:r w:rsidR="00F444F9" w:rsidRPr="00F444F9">
        <w:rPr>
          <w:rFonts w:ascii="Times New Roman" w:hAnsi="Times New Roman"/>
          <w:sz w:val="28"/>
          <w:szCs w:val="28"/>
          <w:lang w:val="uk-UA"/>
        </w:rPr>
        <w:t>Чернігівському</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обласному</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молодіжному</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центрі</w:t>
      </w:r>
      <w:r w:rsidR="00DA431C" w:rsidRPr="00F444F9">
        <w:rPr>
          <w:rFonts w:ascii="Times New Roman" w:hAnsi="Times New Roman"/>
          <w:sz w:val="28"/>
          <w:szCs w:val="28"/>
          <w:lang w:val="uk-UA"/>
        </w:rPr>
        <w:t xml:space="preserve">. Участь у заході </w:t>
      </w:r>
      <w:r w:rsidR="00DA431C" w:rsidRPr="00F444F9">
        <w:rPr>
          <w:rFonts w:ascii="Times New Roman" w:hAnsi="Times New Roman"/>
          <w:sz w:val="28"/>
          <w:szCs w:val="28"/>
          <w:lang w:val="uk-UA"/>
        </w:rPr>
        <w:lastRenderedPageBreak/>
        <w:t xml:space="preserve">взяли близько 100 дітей з </w:t>
      </w:r>
      <w:r w:rsidR="00F444F9" w:rsidRPr="00F444F9">
        <w:rPr>
          <w:rFonts w:ascii="Times New Roman" w:hAnsi="Times New Roman"/>
          <w:sz w:val="28"/>
          <w:szCs w:val="28"/>
          <w:lang w:val="uk-UA"/>
        </w:rPr>
        <w:t>багатодітних</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сімей</w:t>
      </w:r>
      <w:r w:rsidR="00F444F9">
        <w:rPr>
          <w:rFonts w:ascii="Times New Roman" w:hAnsi="Times New Roman"/>
          <w:sz w:val="28"/>
          <w:szCs w:val="28"/>
          <w:lang w:val="uk-UA"/>
        </w:rPr>
        <w:t xml:space="preserve"> </w:t>
      </w:r>
      <w:r w:rsidR="00F444F9" w:rsidRPr="00F444F9">
        <w:rPr>
          <w:rFonts w:ascii="Times New Roman" w:hAnsi="Times New Roman"/>
          <w:sz w:val="28"/>
          <w:szCs w:val="28"/>
          <w:lang w:val="uk-UA"/>
        </w:rPr>
        <w:t>області</w:t>
      </w:r>
      <w:r w:rsidR="00DA431C" w:rsidRPr="00F444F9">
        <w:rPr>
          <w:rFonts w:ascii="Times New Roman" w:hAnsi="Times New Roman"/>
          <w:sz w:val="28"/>
          <w:szCs w:val="28"/>
          <w:lang w:val="uk-UA"/>
        </w:rPr>
        <w:t xml:space="preserve">. </w:t>
      </w:r>
      <w:r w:rsidR="00F444F9" w:rsidRPr="00F444F9">
        <w:rPr>
          <w:rStyle w:val="rvts82"/>
          <w:rFonts w:ascii="Times New Roman" w:hAnsi="Times New Roman"/>
          <w:sz w:val="28"/>
          <w:szCs w:val="28"/>
          <w:lang w:val="uk-UA"/>
        </w:rPr>
        <w:t>16 переможців</w:t>
      </w:r>
      <w:r w:rsidR="00F444F9">
        <w:rPr>
          <w:rStyle w:val="rvts82"/>
          <w:rFonts w:ascii="Times New Roman" w:hAnsi="Times New Roman"/>
          <w:sz w:val="28"/>
          <w:szCs w:val="28"/>
          <w:lang w:val="uk-UA"/>
        </w:rPr>
        <w:t xml:space="preserve"> </w:t>
      </w:r>
      <w:r w:rsidR="00F444F9" w:rsidRPr="00F444F9">
        <w:rPr>
          <w:rStyle w:val="rvts82"/>
          <w:rFonts w:ascii="Times New Roman" w:hAnsi="Times New Roman"/>
          <w:sz w:val="28"/>
          <w:szCs w:val="28"/>
          <w:lang w:val="uk-UA"/>
        </w:rPr>
        <w:t>конкурсу отримали</w:t>
      </w:r>
      <w:r w:rsidR="00F444F9">
        <w:rPr>
          <w:rStyle w:val="rvts82"/>
          <w:rFonts w:ascii="Times New Roman" w:hAnsi="Times New Roman"/>
          <w:sz w:val="28"/>
          <w:szCs w:val="28"/>
          <w:lang w:val="uk-UA"/>
        </w:rPr>
        <w:t xml:space="preserve"> </w:t>
      </w:r>
      <w:r w:rsidR="00F444F9" w:rsidRPr="00F444F9">
        <w:rPr>
          <w:rStyle w:val="rvts82"/>
          <w:rFonts w:ascii="Times New Roman" w:hAnsi="Times New Roman"/>
          <w:sz w:val="28"/>
          <w:szCs w:val="28"/>
          <w:lang w:val="uk-UA"/>
        </w:rPr>
        <w:t>путівки до дитячого</w:t>
      </w:r>
      <w:r w:rsidR="00F444F9">
        <w:rPr>
          <w:rStyle w:val="rvts82"/>
          <w:rFonts w:ascii="Times New Roman" w:hAnsi="Times New Roman"/>
          <w:sz w:val="28"/>
          <w:szCs w:val="28"/>
          <w:lang w:val="uk-UA"/>
        </w:rPr>
        <w:t xml:space="preserve"> </w:t>
      </w:r>
      <w:r w:rsidR="00F444F9" w:rsidRPr="00F444F9">
        <w:rPr>
          <w:rStyle w:val="rvts82"/>
          <w:rFonts w:ascii="Times New Roman" w:hAnsi="Times New Roman"/>
          <w:sz w:val="28"/>
          <w:szCs w:val="28"/>
          <w:lang w:val="uk-UA"/>
        </w:rPr>
        <w:t>оздоровчого закладу на узбережжі</w:t>
      </w:r>
      <w:r w:rsidR="00F444F9">
        <w:rPr>
          <w:rStyle w:val="rvts82"/>
          <w:rFonts w:ascii="Times New Roman" w:hAnsi="Times New Roman"/>
          <w:sz w:val="28"/>
          <w:szCs w:val="28"/>
          <w:lang w:val="uk-UA"/>
        </w:rPr>
        <w:t xml:space="preserve"> </w:t>
      </w:r>
      <w:r w:rsidR="00F444F9" w:rsidRPr="00F444F9">
        <w:rPr>
          <w:rStyle w:val="rvts82"/>
          <w:rFonts w:ascii="Times New Roman" w:hAnsi="Times New Roman"/>
          <w:sz w:val="28"/>
          <w:szCs w:val="28"/>
          <w:lang w:val="uk-UA"/>
        </w:rPr>
        <w:t>Чорного моря</w:t>
      </w:r>
      <w:r w:rsidR="00F444F9">
        <w:rPr>
          <w:rStyle w:val="rvts82"/>
          <w:rFonts w:ascii="Times New Roman" w:hAnsi="Times New Roman"/>
          <w:sz w:val="28"/>
          <w:szCs w:val="28"/>
          <w:lang w:val="uk-UA"/>
        </w:rPr>
        <w:t xml:space="preserve"> </w:t>
      </w:r>
      <w:r w:rsidR="00F444F9" w:rsidRPr="00F444F9">
        <w:rPr>
          <w:rFonts w:ascii="Times New Roman" w:hAnsi="Times New Roman"/>
          <w:sz w:val="28"/>
          <w:szCs w:val="28"/>
          <w:lang w:val="uk-UA"/>
        </w:rPr>
        <w:t xml:space="preserve">(с.Сергіївка Одеська область). </w:t>
      </w:r>
      <w:r w:rsidR="00176730" w:rsidRPr="00F444F9">
        <w:rPr>
          <w:rFonts w:ascii="Times New Roman" w:hAnsi="Times New Roman"/>
          <w:sz w:val="28"/>
          <w:szCs w:val="28"/>
          <w:lang w:val="uk-UA"/>
        </w:rPr>
        <w:tab/>
      </w:r>
    </w:p>
    <w:p w:rsidR="00423920" w:rsidRPr="00F444F9" w:rsidRDefault="00F444F9" w:rsidP="00F14DF2">
      <w:pPr>
        <w:pStyle w:val="a4"/>
        <w:numPr>
          <w:ilvl w:val="0"/>
          <w:numId w:val="6"/>
        </w:numPr>
        <w:autoSpaceDE w:val="0"/>
        <w:autoSpaceDN w:val="0"/>
        <w:adjustRightInd w:val="0"/>
        <w:ind w:left="0" w:firstLine="709"/>
        <w:jc w:val="both"/>
        <w:rPr>
          <w:sz w:val="28"/>
          <w:szCs w:val="28"/>
          <w:lang w:val="uk-UA"/>
        </w:rPr>
      </w:pPr>
      <w:r w:rsidRPr="00F444F9">
        <w:rPr>
          <w:sz w:val="28"/>
          <w:szCs w:val="28"/>
          <w:lang w:val="uk-UA"/>
        </w:rPr>
        <w:t>У</w:t>
      </w:r>
      <w:r>
        <w:rPr>
          <w:sz w:val="28"/>
          <w:szCs w:val="28"/>
          <w:lang w:val="uk-UA"/>
        </w:rPr>
        <w:t xml:space="preserve"> </w:t>
      </w:r>
      <w:r w:rsidRPr="00F444F9">
        <w:rPr>
          <w:sz w:val="28"/>
          <w:szCs w:val="28"/>
          <w:lang w:val="uk-UA"/>
        </w:rPr>
        <w:t>Чернігівському</w:t>
      </w:r>
      <w:r w:rsidR="002317AF" w:rsidRPr="00F444F9">
        <w:rPr>
          <w:sz w:val="28"/>
          <w:szCs w:val="28"/>
          <w:lang w:val="uk-UA"/>
        </w:rPr>
        <w:t xml:space="preserve"> </w:t>
      </w:r>
      <w:r w:rsidR="00423920" w:rsidRPr="00F444F9">
        <w:rPr>
          <w:sz w:val="28"/>
          <w:szCs w:val="28"/>
          <w:lang w:val="uk-UA"/>
        </w:rPr>
        <w:t xml:space="preserve">обласному українському академічному музично-драматичному театрі імені Т.Г. Шевченка </w:t>
      </w:r>
      <w:r w:rsidR="00801284" w:rsidRPr="00F444F9">
        <w:rPr>
          <w:sz w:val="28"/>
          <w:szCs w:val="28"/>
          <w:lang w:val="uk-UA"/>
        </w:rPr>
        <w:t xml:space="preserve">у січні 2018 року </w:t>
      </w:r>
      <w:r w:rsidR="00423920" w:rsidRPr="00F444F9">
        <w:rPr>
          <w:sz w:val="28"/>
          <w:szCs w:val="28"/>
          <w:lang w:val="uk-UA"/>
        </w:rPr>
        <w:t xml:space="preserve">відбулося </w:t>
      </w:r>
      <w:r w:rsidR="005A6445" w:rsidRPr="00F444F9">
        <w:rPr>
          <w:sz w:val="28"/>
          <w:szCs w:val="28"/>
          <w:lang w:val="uk-UA"/>
        </w:rPr>
        <w:t>новорічне свято «Головн</w:t>
      </w:r>
      <w:r w:rsidR="00801284" w:rsidRPr="00F444F9">
        <w:rPr>
          <w:sz w:val="28"/>
          <w:szCs w:val="28"/>
          <w:lang w:val="uk-UA"/>
        </w:rPr>
        <w:t xml:space="preserve">а </w:t>
      </w:r>
      <w:r w:rsidR="005A6445" w:rsidRPr="00F444F9">
        <w:rPr>
          <w:sz w:val="28"/>
          <w:szCs w:val="28"/>
          <w:lang w:val="uk-UA"/>
        </w:rPr>
        <w:t>ялинк</w:t>
      </w:r>
      <w:r w:rsidR="00801284" w:rsidRPr="00F444F9">
        <w:rPr>
          <w:sz w:val="28"/>
          <w:szCs w:val="28"/>
          <w:lang w:val="uk-UA"/>
        </w:rPr>
        <w:t>а</w:t>
      </w:r>
      <w:r w:rsidR="005A6445" w:rsidRPr="00F444F9">
        <w:rPr>
          <w:sz w:val="28"/>
          <w:szCs w:val="28"/>
          <w:lang w:val="uk-UA"/>
        </w:rPr>
        <w:t xml:space="preserve"> області» д</w:t>
      </w:r>
      <w:r w:rsidR="00423920" w:rsidRPr="00F444F9">
        <w:rPr>
          <w:sz w:val="28"/>
          <w:szCs w:val="28"/>
          <w:lang w:val="uk-UA"/>
        </w:rPr>
        <w:t>ля дітей, які потребу</w:t>
      </w:r>
      <w:r w:rsidR="005A6445" w:rsidRPr="00F444F9">
        <w:rPr>
          <w:sz w:val="28"/>
          <w:szCs w:val="28"/>
          <w:lang w:val="uk-UA"/>
        </w:rPr>
        <w:t>ють особливої соціальної уваги та</w:t>
      </w:r>
      <w:r w:rsidR="00423920" w:rsidRPr="00F444F9">
        <w:rPr>
          <w:sz w:val="28"/>
          <w:szCs w:val="28"/>
          <w:lang w:val="uk-UA"/>
        </w:rPr>
        <w:t xml:space="preserve"> пі</w:t>
      </w:r>
      <w:r w:rsidR="002317AF" w:rsidRPr="00F444F9">
        <w:rPr>
          <w:sz w:val="28"/>
          <w:szCs w:val="28"/>
          <w:lang w:val="uk-UA"/>
        </w:rPr>
        <w:t>дтримки. У заході взяли участь 7</w:t>
      </w:r>
      <w:r w:rsidR="00423920" w:rsidRPr="00F444F9">
        <w:rPr>
          <w:sz w:val="28"/>
          <w:szCs w:val="28"/>
          <w:lang w:val="uk-UA"/>
        </w:rPr>
        <w:t>50 дітей області, серед яких діти-сироти та діти, позбавлені батьківського піклування, діти з багатодітних, прийомних та малозабезпечених сімей, з сімей воїнів, загиблих в зоні АТО</w:t>
      </w:r>
      <w:r w:rsidR="00B951B2" w:rsidRPr="00F444F9">
        <w:rPr>
          <w:sz w:val="28"/>
          <w:szCs w:val="28"/>
          <w:lang w:val="uk-UA"/>
        </w:rPr>
        <w:t>, учасників бойових дій, діти з інвалідністю</w:t>
      </w:r>
      <w:r w:rsidR="00423920" w:rsidRPr="00F444F9">
        <w:rPr>
          <w:sz w:val="28"/>
          <w:szCs w:val="28"/>
          <w:lang w:val="uk-UA"/>
        </w:rPr>
        <w:t xml:space="preserve">. </w:t>
      </w:r>
      <w:r w:rsidRPr="00F444F9">
        <w:rPr>
          <w:sz w:val="28"/>
          <w:szCs w:val="28"/>
          <w:lang w:val="uk-UA"/>
        </w:rPr>
        <w:t>Під час свята для дітей проведено різноманітні</w:t>
      </w:r>
      <w:r>
        <w:rPr>
          <w:sz w:val="28"/>
          <w:szCs w:val="28"/>
          <w:lang w:val="uk-UA"/>
        </w:rPr>
        <w:t xml:space="preserve"> </w:t>
      </w:r>
      <w:r w:rsidRPr="00F444F9">
        <w:rPr>
          <w:sz w:val="28"/>
          <w:szCs w:val="28"/>
          <w:lang w:val="uk-UA"/>
        </w:rPr>
        <w:t>розважальні</w:t>
      </w:r>
      <w:r>
        <w:rPr>
          <w:sz w:val="28"/>
          <w:szCs w:val="28"/>
          <w:lang w:val="uk-UA"/>
        </w:rPr>
        <w:t xml:space="preserve"> </w:t>
      </w:r>
      <w:r w:rsidRPr="00F444F9">
        <w:rPr>
          <w:sz w:val="28"/>
          <w:szCs w:val="28"/>
          <w:lang w:val="uk-UA"/>
        </w:rPr>
        <w:t>конкурси,</w:t>
      </w:r>
      <w:r>
        <w:rPr>
          <w:sz w:val="28"/>
          <w:szCs w:val="28"/>
          <w:lang w:val="uk-UA"/>
        </w:rPr>
        <w:t xml:space="preserve"> </w:t>
      </w:r>
      <w:r w:rsidRPr="00F444F9">
        <w:rPr>
          <w:sz w:val="28"/>
          <w:szCs w:val="28"/>
          <w:lang w:val="uk-UA"/>
        </w:rPr>
        <w:t>майстер-класи та перегляд новорічної</w:t>
      </w:r>
      <w:r>
        <w:rPr>
          <w:sz w:val="28"/>
          <w:szCs w:val="28"/>
          <w:lang w:val="uk-UA"/>
        </w:rPr>
        <w:t xml:space="preserve"> </w:t>
      </w:r>
      <w:r w:rsidRPr="00F444F9">
        <w:rPr>
          <w:sz w:val="28"/>
          <w:szCs w:val="28"/>
          <w:lang w:val="uk-UA"/>
        </w:rPr>
        <w:t>вистави. Всі</w:t>
      </w:r>
      <w:r>
        <w:rPr>
          <w:sz w:val="28"/>
          <w:szCs w:val="28"/>
          <w:lang w:val="uk-UA"/>
        </w:rPr>
        <w:t xml:space="preserve"> </w:t>
      </w:r>
      <w:r w:rsidRPr="00F444F9">
        <w:rPr>
          <w:sz w:val="28"/>
          <w:szCs w:val="28"/>
          <w:lang w:val="uk-UA"/>
        </w:rPr>
        <w:t>діти</w:t>
      </w:r>
      <w:r>
        <w:rPr>
          <w:sz w:val="28"/>
          <w:szCs w:val="28"/>
          <w:lang w:val="uk-UA"/>
        </w:rPr>
        <w:t xml:space="preserve"> </w:t>
      </w:r>
      <w:r w:rsidRPr="00F444F9">
        <w:rPr>
          <w:sz w:val="28"/>
          <w:szCs w:val="28"/>
          <w:lang w:val="uk-UA"/>
        </w:rPr>
        <w:t>отримали</w:t>
      </w:r>
      <w:r>
        <w:rPr>
          <w:sz w:val="28"/>
          <w:szCs w:val="28"/>
          <w:lang w:val="uk-UA"/>
        </w:rPr>
        <w:t xml:space="preserve"> </w:t>
      </w:r>
      <w:r w:rsidRPr="00F444F9">
        <w:rPr>
          <w:sz w:val="28"/>
          <w:szCs w:val="28"/>
          <w:lang w:val="uk-UA"/>
        </w:rPr>
        <w:t>сувенірні</w:t>
      </w:r>
      <w:r w:rsidR="002317AF" w:rsidRPr="00F444F9">
        <w:rPr>
          <w:sz w:val="28"/>
          <w:szCs w:val="28"/>
          <w:lang w:val="uk-UA"/>
        </w:rPr>
        <w:t xml:space="preserve"> солодкі набори</w:t>
      </w:r>
      <w:r w:rsidR="00423920" w:rsidRPr="00F444F9">
        <w:rPr>
          <w:sz w:val="28"/>
          <w:szCs w:val="28"/>
          <w:lang w:val="uk-UA"/>
        </w:rPr>
        <w:t>.</w:t>
      </w:r>
    </w:p>
    <w:p w:rsidR="0042039E" w:rsidRPr="00F444F9" w:rsidRDefault="00F444F9" w:rsidP="00F14DF2">
      <w:pPr>
        <w:pStyle w:val="a4"/>
        <w:numPr>
          <w:ilvl w:val="0"/>
          <w:numId w:val="6"/>
        </w:numPr>
        <w:autoSpaceDE w:val="0"/>
        <w:autoSpaceDN w:val="0"/>
        <w:adjustRightInd w:val="0"/>
        <w:ind w:left="0" w:firstLine="709"/>
        <w:jc w:val="both"/>
        <w:rPr>
          <w:sz w:val="28"/>
          <w:szCs w:val="28"/>
          <w:lang w:val="uk-UA"/>
        </w:rPr>
      </w:pPr>
      <w:r w:rsidRPr="00F444F9">
        <w:rPr>
          <w:sz w:val="28"/>
          <w:szCs w:val="28"/>
          <w:lang w:val="uk-UA"/>
        </w:rPr>
        <w:t xml:space="preserve">Проводилися заходи для </w:t>
      </w:r>
      <w:r w:rsidRPr="00F444F9">
        <w:rPr>
          <w:rFonts w:eastAsia="Calibri"/>
          <w:sz w:val="28"/>
          <w:szCs w:val="28"/>
          <w:lang w:val="uk-UA"/>
        </w:rPr>
        <w:t>членів родин військовослужбовців, які</w:t>
      </w:r>
      <w:r>
        <w:rPr>
          <w:rFonts w:eastAsia="Calibri"/>
          <w:sz w:val="28"/>
          <w:szCs w:val="28"/>
          <w:lang w:val="uk-UA"/>
        </w:rPr>
        <w:t xml:space="preserve"> </w:t>
      </w:r>
      <w:r w:rsidRPr="00F444F9">
        <w:rPr>
          <w:rFonts w:eastAsia="Calibri"/>
          <w:sz w:val="28"/>
          <w:szCs w:val="28"/>
          <w:lang w:val="uk-UA"/>
        </w:rPr>
        <w:t>загинули</w:t>
      </w:r>
      <w:r>
        <w:rPr>
          <w:rFonts w:eastAsia="Calibri"/>
          <w:sz w:val="28"/>
          <w:szCs w:val="28"/>
          <w:lang w:val="uk-UA"/>
        </w:rPr>
        <w:t xml:space="preserve"> </w:t>
      </w:r>
      <w:r w:rsidRPr="00F444F9">
        <w:rPr>
          <w:rFonts w:eastAsia="Calibri"/>
          <w:sz w:val="28"/>
          <w:szCs w:val="28"/>
          <w:lang w:val="uk-UA"/>
        </w:rPr>
        <w:t>під час проведення</w:t>
      </w:r>
      <w:r>
        <w:rPr>
          <w:rFonts w:eastAsia="Calibri"/>
          <w:sz w:val="28"/>
          <w:szCs w:val="28"/>
          <w:lang w:val="uk-UA"/>
        </w:rPr>
        <w:t xml:space="preserve"> </w:t>
      </w:r>
      <w:r w:rsidRPr="00F444F9">
        <w:rPr>
          <w:rFonts w:eastAsia="Calibri"/>
          <w:sz w:val="28"/>
          <w:szCs w:val="28"/>
          <w:lang w:val="uk-UA"/>
        </w:rPr>
        <w:t>антитерористичної</w:t>
      </w:r>
      <w:r>
        <w:rPr>
          <w:rFonts w:eastAsia="Calibri"/>
          <w:sz w:val="28"/>
          <w:szCs w:val="28"/>
          <w:lang w:val="uk-UA"/>
        </w:rPr>
        <w:t xml:space="preserve"> </w:t>
      </w:r>
      <w:r w:rsidRPr="00F444F9">
        <w:rPr>
          <w:rFonts w:eastAsia="Calibri"/>
          <w:sz w:val="28"/>
          <w:szCs w:val="28"/>
          <w:lang w:val="uk-UA"/>
        </w:rPr>
        <w:t>операції</w:t>
      </w:r>
      <w:r w:rsidRPr="00F444F9">
        <w:rPr>
          <w:sz w:val="28"/>
          <w:szCs w:val="28"/>
          <w:lang w:val="uk-UA"/>
        </w:rPr>
        <w:t xml:space="preserve">: у лютому 2018 року в м. </w:t>
      </w:r>
      <w:r w:rsidR="00C32BD7" w:rsidRPr="00F444F9">
        <w:rPr>
          <w:sz w:val="28"/>
          <w:szCs w:val="28"/>
          <w:lang w:val="uk-UA"/>
        </w:rPr>
        <w:t xml:space="preserve">Чернігові </w:t>
      </w:r>
      <w:r w:rsidR="0042039E" w:rsidRPr="00F444F9">
        <w:rPr>
          <w:sz w:val="28"/>
          <w:szCs w:val="28"/>
          <w:lang w:val="uk-UA"/>
        </w:rPr>
        <w:t>Всеукраїнський захід «Біда не зламала, біда об’єднала» у рамках форуму голів регіональних громадських організацій родин воїнів, загиблих в АТО Громадської Спілки «Єдина родина України»</w:t>
      </w:r>
      <w:r w:rsidR="00C32BD7" w:rsidRPr="00F444F9">
        <w:rPr>
          <w:sz w:val="28"/>
          <w:szCs w:val="28"/>
          <w:lang w:val="uk-UA"/>
        </w:rPr>
        <w:t xml:space="preserve">; </w:t>
      </w:r>
      <w:r w:rsidR="0042039E" w:rsidRPr="00F444F9">
        <w:rPr>
          <w:sz w:val="28"/>
          <w:szCs w:val="28"/>
          <w:lang w:val="uk-UA"/>
        </w:rPr>
        <w:t xml:space="preserve">у серпні 2018 року у м. Корюківка обласний захід «Єдина родина Чернігівщини»; </w:t>
      </w:r>
      <w:r w:rsidR="00C32BD7" w:rsidRPr="00F444F9">
        <w:rPr>
          <w:sz w:val="28"/>
          <w:szCs w:val="28"/>
          <w:lang w:val="uk-UA"/>
        </w:rPr>
        <w:t xml:space="preserve">участь членів родин </w:t>
      </w:r>
      <w:r w:rsidR="00C32BD7" w:rsidRPr="00F444F9">
        <w:rPr>
          <w:bCs/>
          <w:iCs/>
          <w:color w:val="000000" w:themeColor="text1"/>
          <w:sz w:val="28"/>
          <w:szCs w:val="28"/>
          <w:lang w:val="uk-UA"/>
        </w:rPr>
        <w:t>військовослужбовців, які загинули в зоні проведення АТО,</w:t>
      </w:r>
      <w:r w:rsidR="00C32BD7" w:rsidRPr="00F444F9">
        <w:rPr>
          <w:sz w:val="28"/>
          <w:szCs w:val="28"/>
          <w:lang w:val="uk-UA"/>
        </w:rPr>
        <w:t xml:space="preserve"> у Всеукраїнському заході «Єдина родина України» в м. Харкові.</w:t>
      </w:r>
    </w:p>
    <w:p w:rsidR="00F501CC" w:rsidRPr="00F444F9" w:rsidRDefault="00677BCB" w:rsidP="00F14DF2">
      <w:pPr>
        <w:pStyle w:val="a4"/>
        <w:numPr>
          <w:ilvl w:val="0"/>
          <w:numId w:val="6"/>
        </w:numPr>
        <w:ind w:left="0" w:firstLine="709"/>
        <w:jc w:val="both"/>
        <w:rPr>
          <w:rFonts w:ascii="Calibri" w:eastAsia="Calibri" w:hAnsi="Calibri"/>
          <w:lang w:val="uk-UA"/>
        </w:rPr>
      </w:pPr>
      <w:r w:rsidRPr="00F444F9">
        <w:rPr>
          <w:sz w:val="28"/>
          <w:szCs w:val="28"/>
          <w:lang w:val="uk-UA"/>
        </w:rPr>
        <w:t>З 25 листопада по 10 грудня 201</w:t>
      </w:r>
      <w:r w:rsidR="00C32BD7" w:rsidRPr="00F444F9">
        <w:rPr>
          <w:sz w:val="28"/>
          <w:szCs w:val="28"/>
          <w:lang w:val="uk-UA"/>
        </w:rPr>
        <w:t>8</w:t>
      </w:r>
      <w:r w:rsidRPr="00F444F9">
        <w:rPr>
          <w:sz w:val="28"/>
          <w:szCs w:val="28"/>
          <w:lang w:val="uk-UA"/>
        </w:rPr>
        <w:t xml:space="preserve"> року проведено </w:t>
      </w:r>
      <w:r w:rsidR="00C32BD7" w:rsidRPr="00F444F9">
        <w:rPr>
          <w:sz w:val="28"/>
          <w:szCs w:val="28"/>
          <w:lang w:val="uk-UA"/>
        </w:rPr>
        <w:t xml:space="preserve">заходи в рамках </w:t>
      </w:r>
      <w:r w:rsidRPr="00F444F9">
        <w:rPr>
          <w:sz w:val="28"/>
          <w:szCs w:val="28"/>
          <w:lang w:val="uk-UA"/>
        </w:rPr>
        <w:t>Всеукраїнськ</w:t>
      </w:r>
      <w:r w:rsidR="00C32BD7" w:rsidRPr="00F444F9">
        <w:rPr>
          <w:sz w:val="28"/>
          <w:szCs w:val="28"/>
          <w:lang w:val="uk-UA"/>
        </w:rPr>
        <w:t>ої</w:t>
      </w:r>
      <w:r w:rsidRPr="00F444F9">
        <w:rPr>
          <w:sz w:val="28"/>
          <w:szCs w:val="28"/>
          <w:lang w:val="uk-UA"/>
        </w:rPr>
        <w:t xml:space="preserve"> акці</w:t>
      </w:r>
      <w:r w:rsidR="00C32BD7" w:rsidRPr="00F444F9">
        <w:rPr>
          <w:sz w:val="28"/>
          <w:szCs w:val="28"/>
          <w:lang w:val="uk-UA"/>
        </w:rPr>
        <w:t>ї</w:t>
      </w:r>
      <w:r w:rsidRPr="00F444F9">
        <w:rPr>
          <w:sz w:val="28"/>
          <w:szCs w:val="28"/>
          <w:lang w:val="uk-UA"/>
        </w:rPr>
        <w:t xml:space="preserve"> «16 днів проти насильства», яка покликана привернути увагу громадськості до проблеми подолання насильства в сім</w:t>
      </w:r>
      <w:r w:rsidRPr="00F444F9">
        <w:rPr>
          <w:b/>
          <w:spacing w:val="20"/>
          <w:sz w:val="28"/>
          <w:szCs w:val="28"/>
          <w:lang w:val="uk-UA"/>
        </w:rPr>
        <w:t>’</w:t>
      </w:r>
      <w:r w:rsidRPr="00F444F9">
        <w:rPr>
          <w:sz w:val="28"/>
          <w:szCs w:val="28"/>
          <w:lang w:val="uk-UA"/>
        </w:rPr>
        <w:t xml:space="preserve">ї та сприяти формуванню у свідомості всіх верств населення нетерпимого ставлення до </w:t>
      </w:r>
      <w:r w:rsidR="00F444F9" w:rsidRPr="00F444F9">
        <w:rPr>
          <w:sz w:val="28"/>
          <w:szCs w:val="28"/>
          <w:lang w:val="uk-UA"/>
        </w:rPr>
        <w:t>насильства. У</w:t>
      </w:r>
      <w:r w:rsidRPr="00F444F9">
        <w:rPr>
          <w:sz w:val="28"/>
          <w:szCs w:val="28"/>
          <w:lang w:val="uk-UA"/>
        </w:rPr>
        <w:t xml:space="preserve"> рамках акції пр</w:t>
      </w:r>
      <w:r w:rsidRPr="00F444F9">
        <w:rPr>
          <w:rFonts w:eastAsia="Calibri"/>
          <w:sz w:val="28"/>
          <w:szCs w:val="28"/>
          <w:lang w:val="uk-UA"/>
        </w:rPr>
        <w:t xml:space="preserve">оведено </w:t>
      </w:r>
      <w:r w:rsidRPr="00F444F9">
        <w:rPr>
          <w:rFonts w:eastAsia="Calibri"/>
          <w:iCs/>
          <w:sz w:val="28"/>
          <w:szCs w:val="28"/>
          <w:lang w:val="uk-UA"/>
        </w:rPr>
        <w:t>цілу низку різноманітних заходів</w:t>
      </w:r>
      <w:r w:rsidRPr="00F444F9">
        <w:rPr>
          <w:rFonts w:eastAsia="Calibri"/>
          <w:sz w:val="28"/>
          <w:szCs w:val="28"/>
          <w:lang w:val="uk-UA"/>
        </w:rPr>
        <w:t xml:space="preserve"> за участю всіх суб’єктів державної влади, до компетенції яких належить здійснення заходів з попередження домашнього насильства та жорстокого поводження з дітьми, загальноосвітніх та вищих навчальних закладів області, </w:t>
      </w:r>
      <w:r w:rsidRPr="00F444F9">
        <w:rPr>
          <w:rFonts w:eastAsia="Calibri"/>
          <w:iCs/>
          <w:sz w:val="28"/>
          <w:szCs w:val="28"/>
          <w:lang w:val="uk-UA"/>
        </w:rPr>
        <w:t xml:space="preserve">громадських організацій. </w:t>
      </w:r>
      <w:r w:rsidR="00F501CC" w:rsidRPr="00F444F9">
        <w:rPr>
          <w:rFonts w:eastAsia="Calibri"/>
          <w:iCs/>
          <w:sz w:val="28"/>
          <w:szCs w:val="28"/>
          <w:lang w:val="uk-UA"/>
        </w:rPr>
        <w:t>У</w:t>
      </w:r>
      <w:r w:rsidR="00F501CC" w:rsidRPr="00F444F9">
        <w:rPr>
          <w:rFonts w:eastAsia="Calibri"/>
          <w:sz w:val="28"/>
          <w:szCs w:val="28"/>
          <w:lang w:val="uk-UA"/>
        </w:rPr>
        <w:t xml:space="preserve"> рамках акції проведено більше 1500 різноманітних заходів, якими охоплено більше 17 тис. осіб.</w:t>
      </w:r>
    </w:p>
    <w:p w:rsidR="00C32BD7" w:rsidRPr="00F444F9" w:rsidRDefault="00386D1C" w:rsidP="00F14DF2">
      <w:pPr>
        <w:pStyle w:val="a4"/>
        <w:numPr>
          <w:ilvl w:val="0"/>
          <w:numId w:val="6"/>
        </w:numPr>
        <w:ind w:left="0" w:firstLine="709"/>
        <w:jc w:val="both"/>
        <w:rPr>
          <w:sz w:val="28"/>
          <w:szCs w:val="28"/>
          <w:lang w:val="uk-UA"/>
        </w:rPr>
      </w:pPr>
      <w:r w:rsidRPr="00F444F9">
        <w:rPr>
          <w:rFonts w:eastAsia="Calibri"/>
          <w:iCs/>
          <w:sz w:val="28"/>
          <w:szCs w:val="28"/>
          <w:lang w:val="uk-UA"/>
        </w:rPr>
        <w:t xml:space="preserve">У рамках акції «16 днів проти насильства» </w:t>
      </w:r>
      <w:r w:rsidR="00C32BD7" w:rsidRPr="00F444F9">
        <w:rPr>
          <w:rFonts w:eastAsia="Calibri"/>
          <w:sz w:val="28"/>
          <w:szCs w:val="28"/>
          <w:lang w:val="uk-UA"/>
        </w:rPr>
        <w:t>КП «Чернігівськи</w:t>
      </w:r>
      <w:r w:rsidRPr="00F444F9">
        <w:rPr>
          <w:rFonts w:eastAsia="Calibri"/>
          <w:sz w:val="28"/>
          <w:szCs w:val="28"/>
          <w:lang w:val="uk-UA"/>
        </w:rPr>
        <w:t>м</w:t>
      </w:r>
      <w:r w:rsidR="00C32BD7" w:rsidRPr="00F444F9">
        <w:rPr>
          <w:rFonts w:eastAsia="Calibri"/>
          <w:sz w:val="28"/>
          <w:szCs w:val="28"/>
          <w:lang w:val="uk-UA"/>
        </w:rPr>
        <w:t xml:space="preserve"> обласни</w:t>
      </w:r>
      <w:r w:rsidRPr="00F444F9">
        <w:rPr>
          <w:rFonts w:eastAsia="Calibri"/>
          <w:sz w:val="28"/>
          <w:szCs w:val="28"/>
          <w:lang w:val="uk-UA"/>
        </w:rPr>
        <w:t>м</w:t>
      </w:r>
      <w:r w:rsidR="00C32BD7" w:rsidRPr="00F444F9">
        <w:rPr>
          <w:rFonts w:eastAsia="Calibri"/>
          <w:sz w:val="28"/>
          <w:szCs w:val="28"/>
          <w:lang w:val="uk-UA"/>
        </w:rPr>
        <w:t xml:space="preserve"> молодіжни</w:t>
      </w:r>
      <w:r w:rsidRPr="00F444F9">
        <w:rPr>
          <w:rFonts w:eastAsia="Calibri"/>
          <w:sz w:val="28"/>
          <w:szCs w:val="28"/>
          <w:lang w:val="uk-UA"/>
        </w:rPr>
        <w:t>м</w:t>
      </w:r>
      <w:r w:rsidR="00C32BD7" w:rsidRPr="00F444F9">
        <w:rPr>
          <w:rFonts w:eastAsia="Calibri"/>
          <w:sz w:val="28"/>
          <w:szCs w:val="28"/>
          <w:lang w:val="uk-UA"/>
        </w:rPr>
        <w:t xml:space="preserve"> центр</w:t>
      </w:r>
      <w:r w:rsidRPr="00F444F9">
        <w:rPr>
          <w:rFonts w:eastAsia="Calibri"/>
          <w:sz w:val="28"/>
          <w:szCs w:val="28"/>
          <w:lang w:val="uk-UA"/>
        </w:rPr>
        <w:t>ом</w:t>
      </w:r>
      <w:r w:rsidR="00C32BD7" w:rsidRPr="00F444F9">
        <w:rPr>
          <w:rFonts w:eastAsia="Calibri"/>
          <w:sz w:val="28"/>
          <w:szCs w:val="28"/>
          <w:lang w:val="uk-UA"/>
        </w:rPr>
        <w:t xml:space="preserve">» </w:t>
      </w:r>
      <w:r w:rsidR="00C32BD7" w:rsidRPr="00F444F9">
        <w:rPr>
          <w:sz w:val="28"/>
          <w:szCs w:val="28"/>
          <w:lang w:val="uk-UA"/>
        </w:rPr>
        <w:t xml:space="preserve">за підтримки </w:t>
      </w:r>
      <w:r w:rsidR="00C32BD7" w:rsidRPr="00F444F9">
        <w:rPr>
          <w:rFonts w:eastAsia="Calibri"/>
          <w:iCs/>
          <w:sz w:val="28"/>
          <w:szCs w:val="28"/>
          <w:lang w:val="uk-UA"/>
        </w:rPr>
        <w:t xml:space="preserve">Департаменту сім’ї, молоді та спорту </w:t>
      </w:r>
      <w:r w:rsidR="00F444F9" w:rsidRPr="00F444F9">
        <w:rPr>
          <w:rFonts w:eastAsia="Calibri"/>
          <w:iCs/>
          <w:sz w:val="28"/>
          <w:szCs w:val="28"/>
          <w:lang w:val="uk-UA"/>
        </w:rPr>
        <w:t>облдержадміністрації</w:t>
      </w:r>
      <w:r w:rsidR="00F444F9" w:rsidRPr="00F444F9">
        <w:rPr>
          <w:rFonts w:eastAsia="Calibri"/>
          <w:sz w:val="28"/>
          <w:szCs w:val="28"/>
          <w:lang w:val="uk-UA"/>
        </w:rPr>
        <w:t xml:space="preserve"> проведено</w:t>
      </w:r>
      <w:r w:rsidR="00C32BD7" w:rsidRPr="00F444F9">
        <w:rPr>
          <w:rFonts w:eastAsia="Calibri"/>
          <w:sz w:val="28"/>
          <w:szCs w:val="28"/>
          <w:lang w:val="uk-UA"/>
        </w:rPr>
        <w:t xml:space="preserve"> кампанію «Захищаємо права людини. Протидіємо насильству разом», у ході якої для учнів професійно-технічної освіти та студентів вищих навчальних закладів м. Чернігова відбулася серія заходів у формі інтерактивної бесіди з елементами правового театру (учасниками стали 600 осіб);</w:t>
      </w:r>
    </w:p>
    <w:p w:rsidR="00F501CC" w:rsidRPr="00F444F9" w:rsidRDefault="00F501CC" w:rsidP="00F14DF2">
      <w:pPr>
        <w:pStyle w:val="a4"/>
        <w:numPr>
          <w:ilvl w:val="0"/>
          <w:numId w:val="6"/>
        </w:numPr>
        <w:ind w:left="0" w:firstLine="709"/>
        <w:jc w:val="both"/>
        <w:rPr>
          <w:rFonts w:eastAsia="Calibri"/>
          <w:sz w:val="28"/>
          <w:szCs w:val="28"/>
          <w:lang w:val="uk-UA"/>
        </w:rPr>
      </w:pPr>
      <w:r w:rsidRPr="00F444F9">
        <w:rPr>
          <w:sz w:val="28"/>
          <w:szCs w:val="28"/>
          <w:lang w:val="uk-UA"/>
        </w:rPr>
        <w:t xml:space="preserve">Департаментом сім’ї, молоді та спорту облдержадміністрації </w:t>
      </w:r>
      <w:r w:rsidRPr="00F444F9">
        <w:rPr>
          <w:rFonts w:eastAsia="Calibri"/>
          <w:sz w:val="28"/>
          <w:szCs w:val="28"/>
          <w:lang w:val="uk-UA"/>
        </w:rPr>
        <w:t>забезпечено розроблення, виготовлення та розповсюдження друкованої інформаційної продукції (флаєра та плакати в кількості 4000 шт.) з інформацією про контакти установ, куди можна звернутися за допомогою в разі скоєння насильства, телефоном цілодобов</w:t>
      </w:r>
      <w:r w:rsidRPr="00F444F9">
        <w:rPr>
          <w:sz w:val="28"/>
          <w:szCs w:val="28"/>
          <w:lang w:val="uk-UA"/>
        </w:rPr>
        <w:t>ої Національної «гарячої» лінії.</w:t>
      </w:r>
    </w:p>
    <w:p w:rsidR="00F501CC" w:rsidRPr="00F444F9" w:rsidRDefault="00F444F9" w:rsidP="00F14DF2">
      <w:pPr>
        <w:pStyle w:val="a4"/>
        <w:numPr>
          <w:ilvl w:val="0"/>
          <w:numId w:val="6"/>
        </w:numPr>
        <w:tabs>
          <w:tab w:val="left" w:pos="0"/>
        </w:tabs>
        <w:ind w:left="0" w:firstLine="709"/>
        <w:jc w:val="both"/>
        <w:rPr>
          <w:color w:val="000000"/>
          <w:sz w:val="28"/>
          <w:szCs w:val="28"/>
          <w:lang w:val="uk-UA"/>
        </w:rPr>
      </w:pPr>
      <w:r w:rsidRPr="00F444F9">
        <w:rPr>
          <w:color w:val="000000"/>
          <w:sz w:val="28"/>
          <w:szCs w:val="28"/>
          <w:lang w:val="uk-UA"/>
        </w:rPr>
        <w:t>З 1 грудня 2018 року на вулицях</w:t>
      </w:r>
      <w:r>
        <w:rPr>
          <w:color w:val="000000"/>
          <w:sz w:val="28"/>
          <w:szCs w:val="28"/>
          <w:lang w:val="uk-UA"/>
        </w:rPr>
        <w:t xml:space="preserve"> </w:t>
      </w:r>
      <w:r w:rsidRPr="00F444F9">
        <w:rPr>
          <w:color w:val="000000"/>
          <w:sz w:val="28"/>
          <w:szCs w:val="28"/>
          <w:lang w:val="uk-UA"/>
        </w:rPr>
        <w:t>міста</w:t>
      </w:r>
      <w:r>
        <w:rPr>
          <w:color w:val="000000"/>
          <w:sz w:val="28"/>
          <w:szCs w:val="28"/>
          <w:lang w:val="uk-UA"/>
        </w:rPr>
        <w:t xml:space="preserve"> </w:t>
      </w:r>
      <w:r w:rsidRPr="00F444F9">
        <w:rPr>
          <w:color w:val="000000"/>
          <w:sz w:val="28"/>
          <w:szCs w:val="28"/>
          <w:lang w:val="uk-UA"/>
        </w:rPr>
        <w:t>було розміщено 15 сіті-лайтів з інформацією про контакти</w:t>
      </w:r>
      <w:r>
        <w:rPr>
          <w:color w:val="000000"/>
          <w:sz w:val="28"/>
          <w:szCs w:val="28"/>
          <w:lang w:val="uk-UA"/>
        </w:rPr>
        <w:t xml:space="preserve"> </w:t>
      </w:r>
      <w:r w:rsidRPr="00F444F9">
        <w:rPr>
          <w:color w:val="000000"/>
          <w:sz w:val="28"/>
          <w:szCs w:val="28"/>
          <w:lang w:val="uk-UA"/>
        </w:rPr>
        <w:t>установ, куди</w:t>
      </w:r>
      <w:r>
        <w:rPr>
          <w:color w:val="000000"/>
          <w:sz w:val="28"/>
          <w:szCs w:val="28"/>
          <w:lang w:val="uk-UA"/>
        </w:rPr>
        <w:t xml:space="preserve"> </w:t>
      </w:r>
      <w:r w:rsidRPr="00F444F9">
        <w:rPr>
          <w:color w:val="000000"/>
          <w:sz w:val="28"/>
          <w:szCs w:val="28"/>
          <w:lang w:val="uk-UA"/>
        </w:rPr>
        <w:t>можна</w:t>
      </w:r>
      <w:r>
        <w:rPr>
          <w:color w:val="000000"/>
          <w:sz w:val="28"/>
          <w:szCs w:val="28"/>
          <w:lang w:val="uk-UA"/>
        </w:rPr>
        <w:t xml:space="preserve"> </w:t>
      </w:r>
      <w:r w:rsidRPr="00F444F9">
        <w:rPr>
          <w:color w:val="000000"/>
          <w:sz w:val="28"/>
          <w:szCs w:val="28"/>
          <w:lang w:val="uk-UA"/>
        </w:rPr>
        <w:t>звернутися за допомогою у разі</w:t>
      </w:r>
      <w:r>
        <w:rPr>
          <w:color w:val="000000"/>
          <w:sz w:val="28"/>
          <w:szCs w:val="28"/>
          <w:lang w:val="uk-UA"/>
        </w:rPr>
        <w:t xml:space="preserve"> </w:t>
      </w:r>
      <w:r w:rsidRPr="00F444F9">
        <w:rPr>
          <w:color w:val="000000"/>
          <w:sz w:val="28"/>
          <w:szCs w:val="28"/>
          <w:lang w:val="uk-UA"/>
        </w:rPr>
        <w:t>скоєння</w:t>
      </w:r>
      <w:r>
        <w:rPr>
          <w:color w:val="000000"/>
          <w:sz w:val="28"/>
          <w:szCs w:val="28"/>
          <w:lang w:val="uk-UA"/>
        </w:rPr>
        <w:t xml:space="preserve"> </w:t>
      </w:r>
      <w:r w:rsidRPr="00F444F9">
        <w:rPr>
          <w:color w:val="000000"/>
          <w:sz w:val="28"/>
          <w:szCs w:val="28"/>
          <w:lang w:val="uk-UA"/>
        </w:rPr>
        <w:t xml:space="preserve">насильства. </w:t>
      </w:r>
    </w:p>
    <w:p w:rsidR="00F501CC" w:rsidRPr="00F444F9" w:rsidRDefault="00F501CC" w:rsidP="00F14DF2">
      <w:pPr>
        <w:pStyle w:val="a4"/>
        <w:numPr>
          <w:ilvl w:val="0"/>
          <w:numId w:val="6"/>
        </w:numPr>
        <w:tabs>
          <w:tab w:val="left" w:pos="709"/>
          <w:tab w:val="left" w:pos="993"/>
        </w:tabs>
        <w:ind w:left="0" w:firstLine="709"/>
        <w:jc w:val="both"/>
        <w:rPr>
          <w:sz w:val="28"/>
          <w:szCs w:val="28"/>
          <w:lang w:val="uk-UA"/>
        </w:rPr>
      </w:pPr>
      <w:r w:rsidRPr="00F444F9">
        <w:rPr>
          <w:sz w:val="28"/>
          <w:szCs w:val="28"/>
          <w:lang w:val="uk-UA"/>
        </w:rPr>
        <w:lastRenderedPageBreak/>
        <w:t xml:space="preserve">Департаментом сім’ї, молоді та спорту облдержадміністрації спільно з райдержадміністраціями, ОТГ, міськими радами міст обласного значення </w:t>
      </w:r>
      <w:r w:rsidR="00E80974" w:rsidRPr="00F444F9">
        <w:rPr>
          <w:sz w:val="28"/>
          <w:szCs w:val="28"/>
          <w:lang w:val="uk-UA"/>
        </w:rPr>
        <w:t>п</w:t>
      </w:r>
      <w:r w:rsidRPr="00F444F9">
        <w:rPr>
          <w:sz w:val="28"/>
          <w:szCs w:val="28"/>
          <w:lang w:val="uk-UA"/>
        </w:rPr>
        <w:t xml:space="preserve">ротягом лютого-березня проведено регіональну інформаційно-просвітницьку акцію «Жінки, знайте свої права», під час якої в сільських/селищних громадах та трудових колективах, в навчальних закладах, бібліотечних закладах області відбулися різноманітні заходи, спрямовані на формування нетерпимого ставлення у суспільстві, особливо у жінок, до всіх проявів насильства: засідання за круглим столом, навчально-практичні семінари, тренінги, бесіди, відеолекторії, книжкові виставки </w:t>
      </w:r>
      <w:r w:rsidR="00F444F9" w:rsidRPr="00F444F9">
        <w:rPr>
          <w:sz w:val="28"/>
          <w:szCs w:val="28"/>
          <w:lang w:val="uk-UA"/>
        </w:rPr>
        <w:t>тощо. Заходами</w:t>
      </w:r>
      <w:r w:rsidRPr="00F444F9">
        <w:rPr>
          <w:sz w:val="28"/>
          <w:szCs w:val="28"/>
          <w:lang w:val="uk-UA"/>
        </w:rPr>
        <w:t xml:space="preserve"> </w:t>
      </w:r>
      <w:r w:rsidR="00F444F9" w:rsidRPr="00F444F9">
        <w:rPr>
          <w:sz w:val="28"/>
          <w:szCs w:val="28"/>
          <w:lang w:val="uk-UA"/>
        </w:rPr>
        <w:t>охоплено</w:t>
      </w:r>
      <w:r w:rsidRPr="00F444F9">
        <w:rPr>
          <w:sz w:val="28"/>
          <w:szCs w:val="28"/>
          <w:lang w:val="uk-UA"/>
        </w:rPr>
        <w:t xml:space="preserve"> більше 13 тис. осіб.</w:t>
      </w:r>
    </w:p>
    <w:p w:rsidR="00F14DF2" w:rsidRPr="00F444F9" w:rsidRDefault="00F501CC" w:rsidP="00F14DF2">
      <w:pPr>
        <w:pStyle w:val="a4"/>
        <w:numPr>
          <w:ilvl w:val="0"/>
          <w:numId w:val="6"/>
        </w:numPr>
        <w:tabs>
          <w:tab w:val="left" w:pos="709"/>
        </w:tabs>
        <w:autoSpaceDE w:val="0"/>
        <w:autoSpaceDN w:val="0"/>
        <w:adjustRightInd w:val="0"/>
        <w:ind w:left="0" w:firstLine="709"/>
        <w:jc w:val="both"/>
        <w:rPr>
          <w:rFonts w:eastAsia="Calibri"/>
          <w:color w:val="000000" w:themeColor="text1"/>
          <w:spacing w:val="3"/>
          <w:sz w:val="28"/>
          <w:szCs w:val="28"/>
          <w:lang w:val="uk-UA"/>
        </w:rPr>
      </w:pPr>
      <w:r w:rsidRPr="00F444F9">
        <w:rPr>
          <w:rFonts w:eastAsia="Calibri"/>
          <w:color w:val="000000" w:themeColor="text1"/>
          <w:sz w:val="28"/>
          <w:szCs w:val="28"/>
          <w:lang w:val="uk-UA"/>
        </w:rPr>
        <w:t xml:space="preserve">З метою профілактики безвідповідального батьківства, здійснення соціальної підтримки вагітних жінок, які опинились у кризовому стані, </w:t>
      </w:r>
      <w:r w:rsidRPr="00F444F9">
        <w:rPr>
          <w:color w:val="000000" w:themeColor="text1"/>
          <w:sz w:val="28"/>
          <w:szCs w:val="28"/>
          <w:lang w:val="uk-UA"/>
        </w:rPr>
        <w:t xml:space="preserve">впродовж року </w:t>
      </w:r>
      <w:r w:rsidRPr="00F444F9">
        <w:rPr>
          <w:rFonts w:eastAsia="Calibri"/>
          <w:color w:val="000000" w:themeColor="text1"/>
          <w:sz w:val="28"/>
          <w:szCs w:val="28"/>
          <w:lang w:val="uk-UA"/>
        </w:rPr>
        <w:t>в області функціонувало 11 консультативних пунктів районних та міських центрів СССДМ при пологових будинках/відділеннях, 14 центрів СССДМ здійсню</w:t>
      </w:r>
      <w:r w:rsidRPr="00F444F9">
        <w:rPr>
          <w:color w:val="000000" w:themeColor="text1"/>
          <w:sz w:val="28"/>
          <w:szCs w:val="28"/>
          <w:lang w:val="uk-UA"/>
        </w:rPr>
        <w:t>вали</w:t>
      </w:r>
      <w:r w:rsidRPr="00F444F9">
        <w:rPr>
          <w:rFonts w:eastAsia="Calibri"/>
          <w:color w:val="000000" w:themeColor="text1"/>
          <w:sz w:val="28"/>
          <w:szCs w:val="28"/>
          <w:lang w:val="uk-UA"/>
        </w:rPr>
        <w:t xml:space="preserve"> роботу з майбутніми батьками </w:t>
      </w:r>
      <w:r w:rsidRPr="00F444F9">
        <w:rPr>
          <w:color w:val="000000" w:themeColor="text1"/>
          <w:sz w:val="28"/>
          <w:szCs w:val="28"/>
          <w:lang w:val="uk-UA"/>
        </w:rPr>
        <w:t xml:space="preserve">відповідно до укладених </w:t>
      </w:r>
      <w:r w:rsidRPr="00F444F9">
        <w:rPr>
          <w:rFonts w:eastAsia="Calibri"/>
          <w:color w:val="000000" w:themeColor="text1"/>
          <w:sz w:val="28"/>
          <w:szCs w:val="28"/>
          <w:lang w:val="uk-UA"/>
        </w:rPr>
        <w:t>договорів з медичним</w:t>
      </w:r>
      <w:r w:rsidRPr="00F444F9">
        <w:rPr>
          <w:color w:val="000000" w:themeColor="text1"/>
          <w:sz w:val="28"/>
          <w:szCs w:val="28"/>
          <w:lang w:val="uk-UA"/>
        </w:rPr>
        <w:t xml:space="preserve">и </w:t>
      </w:r>
      <w:r w:rsidR="00F444F9" w:rsidRPr="00F444F9">
        <w:rPr>
          <w:color w:val="000000" w:themeColor="text1"/>
          <w:sz w:val="28"/>
          <w:szCs w:val="28"/>
          <w:lang w:val="uk-UA"/>
        </w:rPr>
        <w:t>заклада</w:t>
      </w:r>
      <w:r w:rsidR="00F444F9" w:rsidRPr="00F444F9">
        <w:rPr>
          <w:rFonts w:eastAsia="Calibri"/>
          <w:color w:val="000000" w:themeColor="text1"/>
          <w:sz w:val="28"/>
          <w:szCs w:val="28"/>
          <w:lang w:val="uk-UA"/>
        </w:rPr>
        <w:t>м</w:t>
      </w:r>
      <w:r w:rsidR="00F444F9" w:rsidRPr="00F444F9">
        <w:rPr>
          <w:color w:val="000000" w:themeColor="text1"/>
          <w:sz w:val="28"/>
          <w:szCs w:val="28"/>
          <w:lang w:val="uk-UA"/>
        </w:rPr>
        <w:t>и</w:t>
      </w:r>
      <w:r w:rsidR="00F444F9" w:rsidRPr="00F444F9">
        <w:rPr>
          <w:rFonts w:eastAsia="Calibri"/>
          <w:color w:val="000000" w:themeColor="text1"/>
          <w:sz w:val="28"/>
          <w:szCs w:val="28"/>
          <w:lang w:val="uk-UA"/>
        </w:rPr>
        <w:t>. Протягом</w:t>
      </w:r>
      <w:r w:rsidRPr="00F444F9">
        <w:rPr>
          <w:rFonts w:eastAsia="Calibri"/>
          <w:color w:val="000000" w:themeColor="text1"/>
          <w:sz w:val="28"/>
          <w:szCs w:val="28"/>
          <w:lang w:val="uk-UA"/>
        </w:rPr>
        <w:t xml:space="preserve"> 2018 року соціальною роботою охоплено 253 жінки, </w:t>
      </w:r>
      <w:r w:rsidRPr="00F444F9">
        <w:rPr>
          <w:rFonts w:eastAsia="Calibri"/>
          <w:color w:val="000000" w:themeColor="text1"/>
          <w:spacing w:val="3"/>
          <w:sz w:val="28"/>
          <w:szCs w:val="28"/>
          <w:lang w:val="uk-UA"/>
        </w:rPr>
        <w:t>які перебували у складних життєвих обставинах та мали ризик розлучення з дитиною, з них 113 взято під соціальний супровід.</w:t>
      </w:r>
    </w:p>
    <w:p w:rsidR="004C7826" w:rsidRPr="00F444F9" w:rsidRDefault="004C7826" w:rsidP="00F14DF2">
      <w:pPr>
        <w:pStyle w:val="a4"/>
        <w:numPr>
          <w:ilvl w:val="0"/>
          <w:numId w:val="6"/>
        </w:numPr>
        <w:tabs>
          <w:tab w:val="left" w:pos="709"/>
        </w:tabs>
        <w:autoSpaceDE w:val="0"/>
        <w:autoSpaceDN w:val="0"/>
        <w:adjustRightInd w:val="0"/>
        <w:ind w:left="0" w:firstLine="709"/>
        <w:jc w:val="both"/>
        <w:rPr>
          <w:rFonts w:eastAsia="Calibri"/>
          <w:color w:val="000000" w:themeColor="text1"/>
          <w:spacing w:val="3"/>
          <w:sz w:val="28"/>
          <w:szCs w:val="28"/>
          <w:lang w:val="uk-UA"/>
        </w:rPr>
      </w:pPr>
      <w:r w:rsidRPr="00F444F9">
        <w:rPr>
          <w:color w:val="000000" w:themeColor="text1"/>
          <w:sz w:val="28"/>
          <w:szCs w:val="2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СССДМ проведено702 інформаційно–просвітницьких заход</w:t>
      </w:r>
      <w:r w:rsidR="00386D1C" w:rsidRPr="00F444F9">
        <w:rPr>
          <w:color w:val="000000" w:themeColor="text1"/>
          <w:sz w:val="28"/>
          <w:szCs w:val="28"/>
          <w:lang w:val="uk-UA"/>
        </w:rPr>
        <w:t>и</w:t>
      </w:r>
      <w:r w:rsidRPr="00F444F9">
        <w:rPr>
          <w:color w:val="000000" w:themeColor="text1"/>
          <w:sz w:val="28"/>
          <w:szCs w:val="28"/>
          <w:lang w:val="uk-UA"/>
        </w:rPr>
        <w:t>, якими охоплено понад 6 тисяч осіб.</w:t>
      </w:r>
    </w:p>
    <w:p w:rsidR="00F501CC" w:rsidRPr="00F444F9" w:rsidRDefault="004C7826" w:rsidP="00F14DF2">
      <w:pPr>
        <w:pStyle w:val="a4"/>
        <w:numPr>
          <w:ilvl w:val="0"/>
          <w:numId w:val="6"/>
        </w:numPr>
        <w:tabs>
          <w:tab w:val="left" w:pos="0"/>
          <w:tab w:val="left" w:pos="709"/>
        </w:tabs>
        <w:ind w:left="0" w:firstLine="709"/>
        <w:jc w:val="both"/>
        <w:rPr>
          <w:rFonts w:eastAsia="Calibri"/>
          <w:color w:val="000000" w:themeColor="text1"/>
          <w:sz w:val="28"/>
          <w:szCs w:val="28"/>
          <w:lang w:val="uk-UA"/>
        </w:rPr>
      </w:pPr>
      <w:r w:rsidRPr="00F444F9">
        <w:rPr>
          <w:rFonts w:eastAsia="Calibri"/>
          <w:color w:val="000000" w:themeColor="text1"/>
          <w:sz w:val="28"/>
          <w:szCs w:val="28"/>
          <w:lang w:val="uk-UA"/>
        </w:rPr>
        <w:t>Протягом 2018 року центр</w:t>
      </w:r>
      <w:r w:rsidR="00386D1C" w:rsidRPr="00F444F9">
        <w:rPr>
          <w:rFonts w:eastAsia="Calibri"/>
          <w:color w:val="000000" w:themeColor="text1"/>
          <w:sz w:val="28"/>
          <w:szCs w:val="28"/>
          <w:lang w:val="uk-UA"/>
        </w:rPr>
        <w:t>ами</w:t>
      </w:r>
      <w:r w:rsidRPr="00F444F9">
        <w:rPr>
          <w:rFonts w:eastAsia="Calibri"/>
          <w:color w:val="000000" w:themeColor="text1"/>
          <w:sz w:val="28"/>
          <w:szCs w:val="28"/>
          <w:lang w:val="uk-UA"/>
        </w:rPr>
        <w:t xml:space="preserve"> СССДМ нада</w:t>
      </w:r>
      <w:r w:rsidR="00386D1C" w:rsidRPr="00F444F9">
        <w:rPr>
          <w:rFonts w:eastAsia="Calibri"/>
          <w:color w:val="000000" w:themeColor="text1"/>
          <w:sz w:val="28"/>
          <w:szCs w:val="28"/>
          <w:lang w:val="uk-UA"/>
        </w:rPr>
        <w:t>но</w:t>
      </w:r>
      <w:r w:rsidRPr="00F444F9">
        <w:rPr>
          <w:rFonts w:eastAsia="Calibri"/>
          <w:color w:val="000000" w:themeColor="text1"/>
          <w:sz w:val="28"/>
          <w:szCs w:val="28"/>
          <w:lang w:val="uk-UA"/>
        </w:rPr>
        <w:t xml:space="preserve"> соціальн</w:t>
      </w:r>
      <w:r w:rsidR="00386D1C" w:rsidRPr="00F444F9">
        <w:rPr>
          <w:rFonts w:eastAsia="Calibri"/>
          <w:color w:val="000000" w:themeColor="text1"/>
          <w:sz w:val="28"/>
          <w:szCs w:val="28"/>
          <w:lang w:val="uk-UA"/>
        </w:rPr>
        <w:t>их</w:t>
      </w:r>
      <w:r w:rsidRPr="00F444F9">
        <w:rPr>
          <w:rFonts w:eastAsia="Calibri"/>
          <w:color w:val="000000" w:themeColor="text1"/>
          <w:sz w:val="28"/>
          <w:szCs w:val="28"/>
          <w:lang w:val="uk-UA"/>
        </w:rPr>
        <w:t xml:space="preserve"> послуг 237 родинам, в яких зафіксовані випадки домашнього насильства та жорстокого поводження з дітьми. Сім’ям надано послуги, спрямовані на подолання насильницької поведінки та формування гармонійних міжособистісних стосунків.</w:t>
      </w:r>
    </w:p>
    <w:p w:rsidR="00BC33CD" w:rsidRPr="00F444F9" w:rsidRDefault="00386D1C" w:rsidP="00BC33CD">
      <w:pPr>
        <w:spacing w:before="120" w:after="0" w:line="240" w:lineRule="auto"/>
        <w:ind w:firstLine="709"/>
        <w:jc w:val="both"/>
        <w:rPr>
          <w:rFonts w:ascii="Times New Roman" w:hAnsi="Times New Roman" w:cs="Times New Roman"/>
          <w:sz w:val="28"/>
          <w:szCs w:val="28"/>
          <w:lang w:val="uk-UA"/>
        </w:rPr>
      </w:pPr>
      <w:r w:rsidRPr="00F444F9">
        <w:rPr>
          <w:rFonts w:ascii="Times New Roman" w:eastAsia="Calibri" w:hAnsi="Times New Roman" w:cs="Times New Roman"/>
          <w:color w:val="000000" w:themeColor="text1"/>
          <w:sz w:val="28"/>
          <w:szCs w:val="28"/>
          <w:lang w:val="uk-UA"/>
        </w:rPr>
        <w:t>Упродовж</w:t>
      </w:r>
      <w:r w:rsidRPr="00F444F9">
        <w:rPr>
          <w:rFonts w:ascii="Times New Roman" w:eastAsia="Calibri" w:hAnsi="Times New Roman" w:cs="Times New Roman"/>
          <w:sz w:val="28"/>
          <w:szCs w:val="28"/>
          <w:lang w:val="uk-UA"/>
        </w:rPr>
        <w:t xml:space="preserve"> 2018 року постійно проводилася робота, спрямована на протидію торгівлі людьми, ідентифікацію постражда</w:t>
      </w:r>
      <w:r w:rsidRPr="00F444F9">
        <w:rPr>
          <w:rFonts w:ascii="Times New Roman" w:hAnsi="Times New Roman" w:cs="Times New Roman"/>
          <w:sz w:val="28"/>
          <w:szCs w:val="28"/>
          <w:lang w:val="uk-UA"/>
        </w:rPr>
        <w:t>лих осіб та надання їм допомоги:</w:t>
      </w:r>
    </w:p>
    <w:p w:rsidR="00386D1C" w:rsidRPr="00F444F9" w:rsidRDefault="00F444F9" w:rsidP="00BC33CD">
      <w:pPr>
        <w:pStyle w:val="a4"/>
        <w:numPr>
          <w:ilvl w:val="0"/>
          <w:numId w:val="10"/>
        </w:numPr>
        <w:spacing w:before="120"/>
        <w:ind w:left="0" w:firstLine="709"/>
        <w:jc w:val="both"/>
        <w:rPr>
          <w:sz w:val="28"/>
          <w:szCs w:val="28"/>
          <w:lang w:val="uk-UA"/>
        </w:rPr>
      </w:pPr>
      <w:r w:rsidRPr="00F444F9">
        <w:rPr>
          <w:sz w:val="28"/>
          <w:szCs w:val="28"/>
          <w:lang w:val="uk-UA"/>
        </w:rPr>
        <w:t>У рамках проекту «Впровадження Національного механізму взаємодії суб’єктів, які здійснюють заходи у сфері протидії торгівлі людьми, в тому числі дітьми в Чернігівській області», що реалізувався Чернігівським громадським комітетом захисту прав людини за підтримки Представництва Міжнародної організації з міграції в Україні, упродовж 2018 року проведено 7 тематичних зустрічей з питань протидії торгівлі людьми, ідентифікації постраждалих осіб за участю представників профільних структурних підрозділів облдержадміністрації та керівників і представників Бобровицької, Козелецької, Мринської, Носівської, Остерської</w:t>
      </w:r>
      <w:r>
        <w:rPr>
          <w:sz w:val="28"/>
          <w:szCs w:val="28"/>
          <w:lang w:val="uk-UA"/>
        </w:rPr>
        <w:t xml:space="preserve">, </w:t>
      </w:r>
      <w:r w:rsidRPr="00F444F9">
        <w:rPr>
          <w:sz w:val="28"/>
          <w:szCs w:val="28"/>
          <w:lang w:val="uk-UA"/>
        </w:rPr>
        <w:t>Срібнянської та Талалаївської об’єднаних територіальних громад.</w:t>
      </w:r>
    </w:p>
    <w:p w:rsidR="00C40957" w:rsidRPr="00F444F9" w:rsidRDefault="00C40957" w:rsidP="00BC33CD">
      <w:pPr>
        <w:pStyle w:val="rvps14"/>
        <w:numPr>
          <w:ilvl w:val="0"/>
          <w:numId w:val="10"/>
        </w:numPr>
        <w:spacing w:before="0" w:beforeAutospacing="0" w:after="0" w:afterAutospacing="0"/>
        <w:ind w:left="0" w:firstLine="709"/>
        <w:jc w:val="both"/>
        <w:rPr>
          <w:sz w:val="28"/>
          <w:szCs w:val="28"/>
          <w:lang w:val="uk-UA"/>
        </w:rPr>
      </w:pPr>
      <w:r w:rsidRPr="00F444F9">
        <w:rPr>
          <w:rFonts w:eastAsia="Calibri"/>
          <w:sz w:val="28"/>
          <w:szCs w:val="28"/>
          <w:lang w:val="uk-UA" w:eastAsia="en-US"/>
        </w:rPr>
        <w:t xml:space="preserve">З метою покращення роботи щодо виявлення осіб, які постраждали від торгівлі людьми, Департаментом сім’ї, молоді та спорту облдержадміністрації направлено на райдержадміністрації, виконкоми міських рад міст обласного значення затверджені Методичні рекомендації </w:t>
      </w:r>
      <w:r w:rsidRPr="00F444F9">
        <w:rPr>
          <w:rFonts w:eastAsia="Calibri"/>
          <w:sz w:val="28"/>
          <w:szCs w:val="28"/>
          <w:lang w:val="uk-UA" w:eastAsia="en-US"/>
        </w:rPr>
        <w:lastRenderedPageBreak/>
        <w:t xml:space="preserve">щодо застосування критеріїв/індикаторів для виявлення осіб, в тому числі дітей, осіб без громадянства, внутрішньо переміщених осіб, які постраждали від торгівлі людьми. </w:t>
      </w:r>
    </w:p>
    <w:p w:rsidR="00F14DF2" w:rsidRPr="00F444F9" w:rsidRDefault="00C40957" w:rsidP="00BC33CD">
      <w:pPr>
        <w:pStyle w:val="a4"/>
        <w:numPr>
          <w:ilvl w:val="0"/>
          <w:numId w:val="10"/>
        </w:numPr>
        <w:ind w:left="0" w:firstLine="709"/>
        <w:jc w:val="both"/>
        <w:rPr>
          <w:color w:val="000000"/>
          <w:sz w:val="28"/>
          <w:szCs w:val="28"/>
          <w:lang w:val="uk-UA"/>
        </w:rPr>
      </w:pPr>
      <w:r w:rsidRPr="00F444F9">
        <w:rPr>
          <w:rFonts w:eastAsia="Calibri"/>
          <w:color w:val="000000" w:themeColor="text1"/>
          <w:sz w:val="28"/>
          <w:szCs w:val="28"/>
          <w:lang w:val="uk-UA"/>
        </w:rPr>
        <w:t xml:space="preserve">Проводилися </w:t>
      </w:r>
      <w:r w:rsidRPr="00F444F9">
        <w:rPr>
          <w:color w:val="000000"/>
          <w:sz w:val="28"/>
          <w:szCs w:val="28"/>
          <w:lang w:val="uk-UA"/>
        </w:rPr>
        <w:t>навчання для фахівців районних державних адміністрацій</w:t>
      </w:r>
      <w:r w:rsidR="00F14DF2" w:rsidRPr="00F444F9">
        <w:rPr>
          <w:color w:val="000000"/>
          <w:sz w:val="28"/>
          <w:szCs w:val="28"/>
          <w:lang w:val="uk-UA"/>
        </w:rPr>
        <w:t xml:space="preserve">,виконавчих комітетів </w:t>
      </w:r>
      <w:r w:rsidRPr="00F444F9">
        <w:rPr>
          <w:color w:val="000000"/>
          <w:sz w:val="28"/>
          <w:szCs w:val="28"/>
          <w:lang w:val="uk-UA"/>
        </w:rPr>
        <w:t xml:space="preserve">міських </w:t>
      </w:r>
      <w:r w:rsidR="00F14DF2" w:rsidRPr="00F444F9">
        <w:rPr>
          <w:color w:val="000000"/>
          <w:sz w:val="28"/>
          <w:szCs w:val="28"/>
          <w:lang w:val="uk-UA"/>
        </w:rPr>
        <w:t xml:space="preserve">та сільських </w:t>
      </w:r>
      <w:r w:rsidRPr="00F444F9">
        <w:rPr>
          <w:color w:val="000000"/>
          <w:sz w:val="28"/>
          <w:szCs w:val="28"/>
          <w:lang w:val="uk-UA"/>
        </w:rPr>
        <w:t>рад, які можуть контактувати з особами, постраждалими від торгівлі людьми</w:t>
      </w:r>
      <w:r w:rsidR="00F14DF2" w:rsidRPr="00F444F9">
        <w:rPr>
          <w:color w:val="000000"/>
          <w:sz w:val="28"/>
          <w:szCs w:val="28"/>
          <w:lang w:val="uk-UA"/>
        </w:rPr>
        <w:t>:</w:t>
      </w:r>
    </w:p>
    <w:p w:rsidR="00BC33CD" w:rsidRPr="00F444F9" w:rsidRDefault="00BC33CD" w:rsidP="00BC33CD">
      <w:pPr>
        <w:spacing w:after="0" w:line="240" w:lineRule="auto"/>
        <w:jc w:val="both"/>
        <w:rPr>
          <w:rFonts w:ascii="Times New Roman" w:eastAsia="Calibri" w:hAnsi="Times New Roman" w:cs="Times New Roman"/>
          <w:sz w:val="28"/>
          <w:szCs w:val="28"/>
          <w:lang w:val="uk-UA"/>
        </w:rPr>
      </w:pPr>
      <w:r w:rsidRPr="00F444F9">
        <w:rPr>
          <w:rFonts w:eastAsia="Calibri"/>
          <w:color w:val="000000" w:themeColor="text1"/>
          <w:sz w:val="28"/>
          <w:szCs w:val="28"/>
          <w:lang w:val="uk-UA"/>
        </w:rPr>
        <w:tab/>
      </w:r>
      <w:r w:rsidRPr="00F444F9">
        <w:rPr>
          <w:rFonts w:ascii="Times New Roman" w:eastAsia="Calibri" w:hAnsi="Times New Roman" w:cs="Times New Roman"/>
          <w:color w:val="000000" w:themeColor="text1"/>
          <w:sz w:val="28"/>
          <w:szCs w:val="28"/>
          <w:lang w:val="uk-UA"/>
        </w:rPr>
        <w:t xml:space="preserve">- </w:t>
      </w:r>
      <w:r w:rsidRPr="00F444F9">
        <w:rPr>
          <w:rFonts w:ascii="Times New Roman" w:eastAsia="Calibri" w:hAnsi="Times New Roman" w:cs="Times New Roman"/>
          <w:sz w:val="28"/>
          <w:szCs w:val="28"/>
          <w:lang w:val="uk-UA"/>
        </w:rPr>
        <w:t xml:space="preserve">Представниками Департаменту сім’ї, молоді та спорту, Служби у справах дітей облдержадміністрації, відділу ювенальної превенції Управління превентивної діяльності Головного управління Національної поліції в області, Громадської організації «Чернігівський громадський комітет захисту прав людини» 11.01.2018 здійснено виїзд у Козелецький район, під час якого проведено семінар на тему: «Протидія жорстокому поводженню щодо дітей та торгівлі людьми». Участь у заході взяли керівники: служби у справах дітей, сектору сім’ї, молоді та спорту, відділу освіти Козелецької районної державної адміністрації, районного центру соціальних служб для сім’ї, дітей та молоді, центральної районної лікарні, представники районного відділення Національної поліції, сільські та селищні голови, працівники структурних підрозділів з питань освіти, сім’ї, дітей та молоді виконавчих комітетів сільських та селищних рад об’єднаних територіальних громад (всього 52 особи). </w:t>
      </w:r>
    </w:p>
    <w:p w:rsidR="00BC33CD" w:rsidRPr="00F444F9" w:rsidRDefault="00BC33CD" w:rsidP="00BC33CD">
      <w:pPr>
        <w:spacing w:after="0" w:line="240" w:lineRule="auto"/>
        <w:jc w:val="both"/>
        <w:rPr>
          <w:rFonts w:ascii="Times New Roman" w:eastAsia="Calibri" w:hAnsi="Times New Roman" w:cs="Times New Roman"/>
          <w:sz w:val="28"/>
          <w:szCs w:val="28"/>
          <w:lang w:val="uk-UA"/>
        </w:rPr>
      </w:pPr>
      <w:r w:rsidRPr="00F444F9">
        <w:rPr>
          <w:color w:val="000000"/>
          <w:sz w:val="28"/>
          <w:szCs w:val="28"/>
          <w:lang w:val="uk-UA"/>
        </w:rPr>
        <w:tab/>
      </w:r>
      <w:r w:rsidRPr="00F444F9">
        <w:rPr>
          <w:rFonts w:ascii="Times New Roman" w:hAnsi="Times New Roman" w:cs="Times New Roman"/>
          <w:color w:val="000000"/>
          <w:sz w:val="28"/>
          <w:szCs w:val="28"/>
          <w:lang w:val="uk-UA"/>
        </w:rPr>
        <w:t xml:space="preserve">- </w:t>
      </w:r>
      <w:r w:rsidRPr="00F444F9">
        <w:rPr>
          <w:rFonts w:ascii="Times New Roman" w:eastAsia="Calibri" w:hAnsi="Times New Roman" w:cs="Times New Roman"/>
          <w:spacing w:val="-6"/>
          <w:sz w:val="28"/>
          <w:szCs w:val="28"/>
          <w:lang w:val="uk-UA"/>
        </w:rPr>
        <w:t xml:space="preserve">З питань протидії торгівлі людьми Департаментом сім’ї, молоді та спорту облдержадміністрації щорічно проводяться тематичні семінари для представників профільних структурних підрозділів райдержадміністрацій, міських рад. Упродовж 2018 року проведено два дводенних семінари (3-4 </w:t>
      </w:r>
      <w:r w:rsidRPr="00F444F9">
        <w:rPr>
          <w:rFonts w:ascii="Times New Roman" w:eastAsia="Calibri" w:hAnsi="Times New Roman" w:cs="Times New Roman"/>
          <w:sz w:val="28"/>
          <w:szCs w:val="28"/>
          <w:lang w:val="uk-UA"/>
        </w:rPr>
        <w:t xml:space="preserve">квітня 2018 року та 21-22 грудня 2018 року), під час яких  </w:t>
      </w:r>
      <w:r w:rsidRPr="00F444F9">
        <w:rPr>
          <w:rFonts w:ascii="Times New Roman" w:eastAsia="Calibri" w:hAnsi="Times New Roman" w:cs="Times New Roman"/>
          <w:sz w:val="28"/>
          <w:szCs w:val="28"/>
          <w:shd w:val="clear" w:color="auto" w:fill="FFFFFF"/>
          <w:lang w:val="uk-UA"/>
        </w:rPr>
        <w:t xml:space="preserve">розглянуто питання про </w:t>
      </w:r>
      <w:r w:rsidRPr="00F444F9">
        <w:rPr>
          <w:rFonts w:ascii="Times New Roman" w:eastAsia="Calibri" w:hAnsi="Times New Roman" w:cs="Times New Roman"/>
          <w:sz w:val="28"/>
          <w:szCs w:val="28"/>
          <w:lang w:val="uk-UA"/>
        </w:rPr>
        <w:t>підвищення рівня ідентифікації осіб, які постраждали від торгівлі людьми</w:t>
      </w:r>
      <w:r w:rsidRPr="00F444F9">
        <w:rPr>
          <w:rFonts w:ascii="Times New Roman" w:eastAsia="Calibri" w:hAnsi="Times New Roman" w:cs="Times New Roman"/>
          <w:sz w:val="28"/>
          <w:szCs w:val="28"/>
          <w:shd w:val="clear" w:color="auto" w:fill="FFFFFF"/>
          <w:lang w:val="uk-UA"/>
        </w:rPr>
        <w:t xml:space="preserve"> та впровадження «Методичних рекомендацій щодо застосування критеріїв/індикаторів для виявлення осіб, в тому числі дітей, осіб без громадянства, внутрішньо переміщених осіб, які постраждали від торгівлі людьми».</w:t>
      </w:r>
    </w:p>
    <w:p w:rsidR="00BC33CD" w:rsidRPr="00F444F9" w:rsidRDefault="00BC33CD" w:rsidP="00BC33CD">
      <w:pPr>
        <w:pStyle w:val="a9"/>
        <w:spacing w:after="0"/>
        <w:jc w:val="both"/>
        <w:rPr>
          <w:sz w:val="28"/>
          <w:szCs w:val="28"/>
          <w:lang w:val="uk-UA"/>
        </w:rPr>
      </w:pPr>
      <w:r w:rsidRPr="00F444F9">
        <w:rPr>
          <w:color w:val="000000"/>
          <w:sz w:val="28"/>
          <w:szCs w:val="28"/>
          <w:lang w:val="uk-UA"/>
        </w:rPr>
        <w:tab/>
        <w:t xml:space="preserve">- у вересні </w:t>
      </w:r>
      <w:r w:rsidRPr="00F444F9">
        <w:rPr>
          <w:sz w:val="28"/>
          <w:szCs w:val="28"/>
          <w:lang w:val="uk-UA"/>
        </w:rPr>
        <w:t>2018 року проведено семінарське заняття для заступників голів райдержадміністрацій та об’єднаних територіальних громад з питання впровадження механізму взаємодії суб’єктів, які здійснюють заходи у сфері протидії торгівлі людьми, виявлення постраждалих осіб в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(25 осіб).</w:t>
      </w:r>
    </w:p>
    <w:p w:rsidR="00BC33CD" w:rsidRPr="00F444F9" w:rsidRDefault="004C7826" w:rsidP="00BC33CD">
      <w:pPr>
        <w:spacing w:after="0" w:line="240" w:lineRule="auto"/>
        <w:jc w:val="both"/>
        <w:rPr>
          <w:rFonts w:ascii="Times New Roman" w:hAnsi="Times New Roman"/>
          <w:sz w:val="28"/>
          <w:szCs w:val="28"/>
          <w:lang w:val="uk-UA"/>
        </w:rPr>
      </w:pPr>
      <w:r w:rsidRPr="00F444F9">
        <w:rPr>
          <w:rFonts w:ascii="Times New Roman" w:hAnsi="Times New Roman"/>
          <w:spacing w:val="-6"/>
          <w:sz w:val="28"/>
          <w:szCs w:val="28"/>
          <w:lang w:val="uk-UA"/>
        </w:rPr>
        <w:tab/>
      </w:r>
      <w:r w:rsidR="00F444F9" w:rsidRPr="00F444F9">
        <w:rPr>
          <w:rFonts w:ascii="Times New Roman" w:hAnsi="Times New Roman"/>
          <w:spacing w:val="-6"/>
          <w:sz w:val="28"/>
          <w:szCs w:val="28"/>
          <w:lang w:val="uk-UA"/>
        </w:rPr>
        <w:t xml:space="preserve">- З метою </w:t>
      </w:r>
      <w:r w:rsidR="00F444F9" w:rsidRPr="00F444F9">
        <w:rPr>
          <w:rFonts w:ascii="Times New Roman" w:eastAsia="Calibri" w:hAnsi="Times New Roman" w:cs="Times New Roman"/>
          <w:sz w:val="28"/>
          <w:szCs w:val="28"/>
          <w:lang w:val="uk-UA"/>
        </w:rPr>
        <w:t>підвищення рівня ідентифікації осіб, які постраждали від торгі</w:t>
      </w:r>
      <w:r w:rsidR="00F444F9" w:rsidRPr="00F444F9">
        <w:rPr>
          <w:rFonts w:ascii="Times New Roman" w:hAnsi="Times New Roman" w:cs="Times New Roman"/>
          <w:sz w:val="28"/>
          <w:szCs w:val="28"/>
          <w:lang w:val="uk-UA"/>
        </w:rPr>
        <w:t>влі людьми, надання їм допомоги</w:t>
      </w:r>
      <w:r w:rsidR="00F444F9">
        <w:rPr>
          <w:rFonts w:ascii="Times New Roman" w:hAnsi="Times New Roman" w:cs="Times New Roman"/>
          <w:sz w:val="28"/>
          <w:szCs w:val="28"/>
          <w:lang w:val="uk-UA"/>
        </w:rPr>
        <w:t xml:space="preserve"> </w:t>
      </w:r>
      <w:r w:rsidR="00F444F9" w:rsidRPr="00F444F9">
        <w:rPr>
          <w:rFonts w:ascii="Times New Roman" w:hAnsi="Times New Roman" w:cs="Times New Roman"/>
          <w:sz w:val="28"/>
          <w:szCs w:val="28"/>
          <w:lang w:val="uk-UA"/>
        </w:rPr>
        <w:t>в містах Сновськ, Прилуки, Мена</w:t>
      </w:r>
      <w:r w:rsidR="00F444F9">
        <w:rPr>
          <w:rFonts w:ascii="Times New Roman" w:hAnsi="Times New Roman" w:cs="Times New Roman"/>
          <w:sz w:val="28"/>
          <w:szCs w:val="28"/>
          <w:lang w:val="uk-UA"/>
        </w:rPr>
        <w:t>,</w:t>
      </w:r>
      <w:r w:rsidR="00F444F9" w:rsidRPr="00F444F9">
        <w:rPr>
          <w:rFonts w:ascii="Times New Roman" w:hAnsi="Times New Roman" w:cs="Times New Roman"/>
          <w:sz w:val="28"/>
          <w:szCs w:val="28"/>
          <w:lang w:val="uk-UA"/>
        </w:rPr>
        <w:t xml:space="preserve"> Ніжин, Чернігів </w:t>
      </w:r>
      <w:r w:rsidR="00F444F9" w:rsidRPr="00F444F9">
        <w:rPr>
          <w:rFonts w:ascii="Times New Roman" w:eastAsia="Calibri" w:hAnsi="Times New Roman" w:cs="Times New Roman"/>
          <w:sz w:val="28"/>
          <w:szCs w:val="28"/>
          <w:lang w:val="uk-UA"/>
        </w:rPr>
        <w:t>проведено 5 кущових засідань за круглим столом</w:t>
      </w:r>
      <w:r w:rsidR="00F444F9" w:rsidRPr="00F444F9">
        <w:rPr>
          <w:rFonts w:ascii="Times New Roman" w:hAnsi="Times New Roman" w:cs="Times New Roman"/>
          <w:sz w:val="28"/>
          <w:szCs w:val="28"/>
          <w:lang w:val="uk-UA"/>
        </w:rPr>
        <w:t xml:space="preserve">, </w:t>
      </w:r>
      <w:r w:rsidR="00F444F9" w:rsidRPr="00F444F9">
        <w:rPr>
          <w:rFonts w:ascii="Times New Roman" w:eastAsia="Calibri" w:hAnsi="Times New Roman" w:cs="Times New Roman"/>
          <w:sz w:val="28"/>
          <w:szCs w:val="28"/>
          <w:lang w:val="uk-UA"/>
        </w:rPr>
        <w:t>участ</w:t>
      </w:r>
      <w:r w:rsidR="00F444F9" w:rsidRPr="00F444F9">
        <w:rPr>
          <w:rFonts w:ascii="Times New Roman" w:hAnsi="Times New Roman" w:cs="Times New Roman"/>
          <w:sz w:val="28"/>
          <w:szCs w:val="28"/>
          <w:lang w:val="uk-UA"/>
        </w:rPr>
        <w:t xml:space="preserve">ь в яких взяли </w:t>
      </w:r>
      <w:r w:rsidR="00F444F9" w:rsidRPr="00F444F9">
        <w:rPr>
          <w:rFonts w:ascii="Times New Roman" w:eastAsia="Calibri" w:hAnsi="Times New Roman" w:cs="Times New Roman"/>
          <w:sz w:val="28"/>
          <w:szCs w:val="28"/>
          <w:lang w:val="uk-UA"/>
        </w:rPr>
        <w:t>представник</w:t>
      </w:r>
      <w:r w:rsidR="00F444F9" w:rsidRPr="00F444F9">
        <w:rPr>
          <w:rFonts w:ascii="Times New Roman" w:hAnsi="Times New Roman" w:cs="Times New Roman"/>
          <w:sz w:val="28"/>
          <w:szCs w:val="28"/>
          <w:lang w:val="uk-UA"/>
        </w:rPr>
        <w:t>и</w:t>
      </w:r>
      <w:r w:rsidR="00F444F9">
        <w:rPr>
          <w:rFonts w:ascii="Times New Roman" w:hAnsi="Times New Roman" w:cs="Times New Roman"/>
          <w:sz w:val="28"/>
          <w:szCs w:val="28"/>
          <w:lang w:val="uk-UA"/>
        </w:rPr>
        <w:t xml:space="preserve"> </w:t>
      </w:r>
      <w:r w:rsidR="00F444F9" w:rsidRPr="00F444F9">
        <w:rPr>
          <w:rFonts w:ascii="Times New Roman" w:eastAsia="Calibri" w:hAnsi="Times New Roman" w:cs="Times New Roman"/>
          <w:sz w:val="28"/>
          <w:szCs w:val="28"/>
          <w:lang w:val="uk-UA"/>
        </w:rPr>
        <w:t xml:space="preserve">суб’єктів взаємодії обласного рівня, представники районних/міських структурних підрозділів, до повноважень яких належить здійснення заходів у сфері запобігання та протидії торгівлі людьми та домашньому насильству, служб у справах дітей, центрів соціальних служб для сім’ї, дітей та молоді, органів освіти, охорони здоров’я, правоохоронних органів, представники сільських/селищних рад об’єднаних територіальних </w:t>
      </w:r>
      <w:r w:rsidR="00F444F9" w:rsidRPr="00F444F9">
        <w:rPr>
          <w:rFonts w:ascii="Times New Roman" w:eastAsia="Calibri" w:hAnsi="Times New Roman" w:cs="Times New Roman"/>
          <w:sz w:val="28"/>
          <w:szCs w:val="28"/>
          <w:lang w:val="uk-UA"/>
        </w:rPr>
        <w:lastRenderedPageBreak/>
        <w:t xml:space="preserve">громад, громадських організацій. </w:t>
      </w:r>
      <w:r w:rsidR="00BC33CD" w:rsidRPr="00F444F9">
        <w:rPr>
          <w:rFonts w:ascii="Times New Roman" w:eastAsia="Calibri" w:hAnsi="Times New Roman" w:cs="Times New Roman"/>
          <w:sz w:val="28"/>
          <w:szCs w:val="28"/>
          <w:lang w:val="uk-UA"/>
        </w:rPr>
        <w:t>У заходах взяли участь більше 150 осіб з 24 районів області.</w:t>
      </w:r>
    </w:p>
    <w:p w:rsidR="00BC33CD" w:rsidRPr="00F444F9" w:rsidRDefault="00BC33CD" w:rsidP="00BC33CD">
      <w:pPr>
        <w:spacing w:after="0" w:line="240" w:lineRule="auto"/>
        <w:ind w:firstLine="79"/>
        <w:jc w:val="both"/>
        <w:rPr>
          <w:rFonts w:ascii="Times New Roman" w:hAnsi="Times New Roman"/>
          <w:sz w:val="28"/>
          <w:szCs w:val="28"/>
          <w:lang w:val="uk-UA"/>
        </w:rPr>
      </w:pPr>
      <w:r w:rsidRPr="00F444F9">
        <w:rPr>
          <w:rFonts w:ascii="Times New Roman" w:hAnsi="Times New Roman"/>
          <w:sz w:val="28"/>
          <w:szCs w:val="28"/>
          <w:lang w:val="uk-UA"/>
        </w:rPr>
        <w:tab/>
        <w:t xml:space="preserve">- </w:t>
      </w:r>
      <w:r w:rsidRPr="00F444F9">
        <w:rPr>
          <w:rFonts w:ascii="Times New Roman" w:eastAsia="Calibri" w:hAnsi="Times New Roman" w:cs="Times New Roman"/>
          <w:sz w:val="28"/>
          <w:szCs w:val="28"/>
          <w:lang w:val="uk-UA"/>
        </w:rPr>
        <w:t>Департаментом сім’ї, молоді та спорту облдержадміністрації спільно з громадською організацією «Спілка жінок Чернігівщини» здійснено виїзди в сільські ради (6), проведено зустрічі з активом ОТГ, бібліотечними працівниками, під час яких обговорено проблему торгівлі людьми, зокрема, втягнення українців в незаконну діяльність на території Росії під приводом роботи кур’єром-експедитором.</w:t>
      </w:r>
    </w:p>
    <w:p w:rsidR="00E00A8D" w:rsidRPr="00F444F9" w:rsidRDefault="00E00A8D" w:rsidP="00BC33CD">
      <w:pPr>
        <w:spacing w:after="0" w:line="240" w:lineRule="auto"/>
        <w:ind w:firstLine="79"/>
        <w:jc w:val="both"/>
        <w:rPr>
          <w:rFonts w:ascii="Times New Roman" w:hAnsi="Times New Roman"/>
          <w:sz w:val="28"/>
          <w:szCs w:val="28"/>
          <w:lang w:val="uk-UA"/>
        </w:rPr>
      </w:pPr>
      <w:r w:rsidRPr="00F444F9">
        <w:rPr>
          <w:rFonts w:ascii="Times New Roman" w:hAnsi="Times New Roman"/>
          <w:sz w:val="28"/>
          <w:szCs w:val="28"/>
          <w:lang w:val="uk-UA"/>
        </w:rPr>
        <w:tab/>
        <w:t xml:space="preserve">- </w:t>
      </w:r>
      <w:r w:rsidRPr="00F444F9">
        <w:rPr>
          <w:rFonts w:ascii="Times New Roman" w:hAnsi="Times New Roman" w:cs="Times New Roman"/>
          <w:sz w:val="28"/>
          <w:szCs w:val="28"/>
          <w:lang w:val="uk-UA"/>
        </w:rPr>
        <w:t xml:space="preserve">У </w:t>
      </w:r>
      <w:r w:rsidRPr="00F444F9">
        <w:rPr>
          <w:rFonts w:ascii="Times New Roman" w:eastAsia="Calibri" w:hAnsi="Times New Roman" w:cs="Times New Roman"/>
          <w:color w:val="000000"/>
          <w:sz w:val="28"/>
          <w:szCs w:val="28"/>
          <w:lang w:val="uk-UA"/>
        </w:rPr>
        <w:t xml:space="preserve">Чернігівському центрі перепідготовки та підвищення кваліфікації працівників органів державної влади, органів місцевого самоврядування, державних підприємств, організацій і установ впродовж </w:t>
      </w:r>
      <w:r w:rsidRPr="00F444F9">
        <w:rPr>
          <w:rFonts w:ascii="Times New Roman" w:eastAsia="Calibri" w:hAnsi="Times New Roman" w:cs="Times New Roman"/>
          <w:color w:val="000000"/>
          <w:spacing w:val="-6"/>
          <w:sz w:val="28"/>
          <w:szCs w:val="28"/>
          <w:lang w:val="uk-UA"/>
        </w:rPr>
        <w:t>2018 року в</w:t>
      </w:r>
      <w:r w:rsidRPr="00F444F9">
        <w:rPr>
          <w:rFonts w:ascii="Times New Roman" w:eastAsia="Calibri" w:hAnsi="Times New Roman" w:cs="Times New Roman"/>
          <w:sz w:val="28"/>
          <w:szCs w:val="28"/>
          <w:lang w:val="uk-UA"/>
        </w:rPr>
        <w:t xml:space="preserve"> рамках  навчання за професійними програмами підвищення кваліфікації пройшли навчання з питань протидії торгівлі людьми 35 державних службовців та 29 посадових осіб органів місцевого самоврядування</w:t>
      </w:r>
      <w:r w:rsidRPr="00F444F9">
        <w:rPr>
          <w:rFonts w:ascii="Times New Roman" w:hAnsi="Times New Roman" w:cs="Times New Roman"/>
          <w:sz w:val="28"/>
          <w:szCs w:val="28"/>
          <w:lang w:val="uk-UA"/>
        </w:rPr>
        <w:t>(</w:t>
      </w:r>
      <w:r w:rsidRPr="00F444F9">
        <w:rPr>
          <w:rFonts w:ascii="Times New Roman" w:eastAsia="Calibri" w:hAnsi="Times New Roman" w:cs="Times New Roman"/>
          <w:sz w:val="28"/>
          <w:szCs w:val="28"/>
          <w:lang w:val="uk-UA"/>
        </w:rPr>
        <w:t>всього 64 особи).</w:t>
      </w:r>
    </w:p>
    <w:p w:rsidR="00C40957" w:rsidRPr="00F444F9" w:rsidRDefault="00F444F9" w:rsidP="00BC33CD">
      <w:pPr>
        <w:pStyle w:val="a4"/>
        <w:numPr>
          <w:ilvl w:val="1"/>
          <w:numId w:val="11"/>
        </w:numPr>
        <w:ind w:left="0" w:firstLine="709"/>
        <w:jc w:val="both"/>
        <w:rPr>
          <w:sz w:val="28"/>
          <w:szCs w:val="28"/>
          <w:lang w:val="uk-UA"/>
        </w:rPr>
      </w:pPr>
      <w:r w:rsidRPr="00F444F9">
        <w:rPr>
          <w:sz w:val="28"/>
          <w:szCs w:val="28"/>
          <w:lang w:val="uk-UA"/>
        </w:rPr>
        <w:t>З</w:t>
      </w:r>
      <w:r>
        <w:rPr>
          <w:sz w:val="28"/>
          <w:szCs w:val="28"/>
          <w:lang w:val="uk-UA"/>
        </w:rPr>
        <w:t xml:space="preserve"> </w:t>
      </w:r>
      <w:r w:rsidRPr="00F444F9">
        <w:rPr>
          <w:sz w:val="28"/>
          <w:szCs w:val="28"/>
          <w:lang w:val="uk-UA"/>
        </w:rPr>
        <w:t>метою</w:t>
      </w:r>
      <w:r w:rsidR="00C40957" w:rsidRPr="00F444F9">
        <w:rPr>
          <w:sz w:val="28"/>
          <w:szCs w:val="28"/>
          <w:lang w:val="uk-UA"/>
        </w:rPr>
        <w:t xml:space="preserve"> убезпечення потрапляння громадян України у ситуацію торгівлі людьми, зокрема, втягнення у злочинну діяльність із перевезення наркотичних речовин на територію іноземних країн, забезпечено розміщення відеоролику «Українці в якості </w:t>
      </w:r>
      <w:r w:rsidRPr="00F444F9">
        <w:rPr>
          <w:sz w:val="28"/>
          <w:szCs w:val="28"/>
          <w:lang w:val="uk-UA"/>
        </w:rPr>
        <w:t>наркокур’єрів</w:t>
      </w:r>
      <w:r w:rsidR="00C40957" w:rsidRPr="00F444F9">
        <w:rPr>
          <w:sz w:val="28"/>
          <w:szCs w:val="28"/>
          <w:lang w:val="uk-UA"/>
        </w:rPr>
        <w:t>. Виклики сьогодення» на офіційних веб-сторінках Департаменту</w:t>
      </w:r>
      <w:r w:rsidR="00C40957" w:rsidRPr="00F444F9">
        <w:rPr>
          <w:rStyle w:val="rvts82"/>
          <w:sz w:val="28"/>
          <w:szCs w:val="28"/>
          <w:lang w:val="uk-UA"/>
        </w:rPr>
        <w:t xml:space="preserve"> сім’ї, молоді та спорту облдержадміністрації</w:t>
      </w:r>
      <w:r w:rsidR="00C40957" w:rsidRPr="00F444F9">
        <w:rPr>
          <w:sz w:val="28"/>
          <w:szCs w:val="28"/>
          <w:lang w:val="uk-UA"/>
        </w:rPr>
        <w:t>, обласної та районних державних адміністрацій, виконкомів міських рад міст обласного значення, об’єднаних територіальних громад, а також у соціальних мережах. З 16 березня по 16 квітня 2018 року забезпечено трансляцію відеороликів з питань протидії торгівлі людьми на обласних телеканалах «Дитинець», «Новий Чернігів» та ПАТ «НСТУ» «Чернігівська регіональна дирекція».</w:t>
      </w:r>
    </w:p>
    <w:p w:rsidR="00E80974" w:rsidRPr="00F444F9" w:rsidRDefault="00E80974" w:rsidP="00BC33CD">
      <w:pPr>
        <w:pStyle w:val="a9"/>
        <w:numPr>
          <w:ilvl w:val="1"/>
          <w:numId w:val="11"/>
        </w:numPr>
        <w:spacing w:after="0"/>
        <w:ind w:left="0" w:firstLine="851"/>
        <w:jc w:val="both"/>
        <w:rPr>
          <w:sz w:val="28"/>
          <w:szCs w:val="28"/>
          <w:lang w:val="uk-UA"/>
        </w:rPr>
      </w:pPr>
      <w:r w:rsidRPr="00F444F9">
        <w:rPr>
          <w:sz w:val="28"/>
          <w:szCs w:val="28"/>
          <w:lang w:val="uk-UA"/>
        </w:rPr>
        <w:t>До Всесвітнього дня протидії торгівлі людьми 30 липня на території області проведено широкомасштабну кампанію, спрямовану на підвищення обізнаності населення області з проблеми протидії торгівлі людьми. Зокрема, відбувся пресс-брифінг в облдержадміністрації та акція «Лабіринт можливостей».</w:t>
      </w:r>
    </w:p>
    <w:p w:rsidR="00E80974" w:rsidRPr="00F444F9" w:rsidRDefault="000303C2" w:rsidP="00BC33CD">
      <w:pPr>
        <w:pStyle w:val="a4"/>
        <w:numPr>
          <w:ilvl w:val="1"/>
          <w:numId w:val="11"/>
        </w:numPr>
        <w:ind w:left="0" w:firstLine="851"/>
        <w:jc w:val="both"/>
        <w:rPr>
          <w:rFonts w:ascii="Calibri" w:eastAsia="Calibri" w:hAnsi="Calibri"/>
          <w:color w:val="000000"/>
          <w:sz w:val="28"/>
          <w:szCs w:val="28"/>
          <w:lang w:val="uk-UA"/>
        </w:rPr>
      </w:pPr>
      <w:r w:rsidRPr="00F444F9">
        <w:rPr>
          <w:rFonts w:eastAsia="Calibri"/>
          <w:sz w:val="28"/>
          <w:lang w:val="uk-UA"/>
        </w:rPr>
        <w:t xml:space="preserve">До Європейського дня боротьби з торгівлею людьми 18 жовтня 2018 року у чотирьох містах </w:t>
      </w:r>
      <w:r w:rsidRPr="00F444F9">
        <w:rPr>
          <w:sz w:val="28"/>
          <w:lang w:val="uk-UA"/>
        </w:rPr>
        <w:t>(</w:t>
      </w:r>
      <w:r w:rsidRPr="00F444F9">
        <w:rPr>
          <w:rFonts w:eastAsia="Calibri"/>
          <w:sz w:val="28"/>
          <w:szCs w:val="28"/>
          <w:lang w:val="uk-UA"/>
        </w:rPr>
        <w:t xml:space="preserve">Чернігів, Ніжин, Прилуки, </w:t>
      </w:r>
      <w:proofErr w:type="spellStart"/>
      <w:r w:rsidRPr="00F444F9">
        <w:rPr>
          <w:rFonts w:eastAsia="Calibri"/>
          <w:sz w:val="28"/>
          <w:szCs w:val="28"/>
          <w:lang w:val="uk-UA"/>
        </w:rPr>
        <w:t>Носівка</w:t>
      </w:r>
      <w:proofErr w:type="spellEnd"/>
      <w:r w:rsidRPr="00F444F9">
        <w:rPr>
          <w:sz w:val="28"/>
          <w:szCs w:val="28"/>
          <w:lang w:val="uk-UA"/>
        </w:rPr>
        <w:t>)</w:t>
      </w:r>
      <w:r w:rsidR="00E85590">
        <w:rPr>
          <w:sz w:val="28"/>
          <w:szCs w:val="28"/>
          <w:lang w:val="uk-UA"/>
        </w:rPr>
        <w:t xml:space="preserve"> </w:t>
      </w:r>
      <w:r w:rsidRPr="00F444F9">
        <w:rPr>
          <w:rFonts w:eastAsia="Calibri"/>
          <w:sz w:val="28"/>
          <w:lang w:val="uk-UA"/>
        </w:rPr>
        <w:t>області проведено всеукраїнську вуличну акцію «Хода за свободу», спрямовану на підвищення обізнаності громадян щодо проблеми протидії торгівлі людьми,</w:t>
      </w:r>
      <w:r w:rsidRPr="00F444F9">
        <w:rPr>
          <w:rFonts w:eastAsia="Calibri"/>
          <w:sz w:val="28"/>
          <w:szCs w:val="28"/>
          <w:lang w:val="uk-UA"/>
        </w:rPr>
        <w:t xml:space="preserve"> основних форм та способів цього злочину та шляхів надання підтримки і допомоги потерпілим. До проведення акції долучилися 513 </w:t>
      </w:r>
      <w:r w:rsidR="00F444F9" w:rsidRPr="00F444F9">
        <w:rPr>
          <w:rFonts w:eastAsia="Calibri"/>
          <w:sz w:val="28"/>
          <w:szCs w:val="28"/>
          <w:lang w:val="uk-UA"/>
        </w:rPr>
        <w:t>осіб.</w:t>
      </w:r>
      <w:r w:rsidR="00F444F9" w:rsidRPr="00F444F9">
        <w:rPr>
          <w:color w:val="000000"/>
          <w:sz w:val="28"/>
          <w:szCs w:val="28"/>
          <w:lang w:val="uk-UA"/>
        </w:rPr>
        <w:t xml:space="preserve"> Департаментом</w:t>
      </w:r>
      <w:r w:rsidR="00E80974" w:rsidRPr="00F444F9">
        <w:rPr>
          <w:color w:val="000000"/>
          <w:sz w:val="28"/>
          <w:szCs w:val="28"/>
          <w:lang w:val="uk-UA"/>
        </w:rPr>
        <w:t xml:space="preserve"> сім’ї, молоді та </w:t>
      </w:r>
      <w:r w:rsidRPr="00F444F9">
        <w:rPr>
          <w:color w:val="000000"/>
          <w:sz w:val="28"/>
          <w:szCs w:val="28"/>
          <w:lang w:val="uk-UA"/>
        </w:rPr>
        <w:t>с</w:t>
      </w:r>
      <w:r w:rsidR="00E80974" w:rsidRPr="00F444F9">
        <w:rPr>
          <w:color w:val="000000"/>
          <w:sz w:val="28"/>
          <w:szCs w:val="28"/>
          <w:lang w:val="uk-UA"/>
        </w:rPr>
        <w:t xml:space="preserve">порту </w:t>
      </w:r>
      <w:r w:rsidRPr="00F444F9">
        <w:rPr>
          <w:color w:val="000000"/>
          <w:sz w:val="28"/>
          <w:szCs w:val="28"/>
          <w:lang w:val="uk-UA"/>
        </w:rPr>
        <w:t xml:space="preserve">облдержадміністрації </w:t>
      </w:r>
      <w:r w:rsidR="00E80974" w:rsidRPr="00F444F9">
        <w:rPr>
          <w:rFonts w:eastAsia="Calibri"/>
          <w:color w:val="000000"/>
          <w:sz w:val="28"/>
          <w:szCs w:val="28"/>
          <w:lang w:val="uk-UA"/>
        </w:rPr>
        <w:t>виготовлено повітряні кульки з контактами гарячої лінії у кількості 1000 екз.</w:t>
      </w:r>
    </w:p>
    <w:p w:rsidR="00E80974" w:rsidRPr="00F444F9" w:rsidRDefault="00F444F9" w:rsidP="006836EE">
      <w:pPr>
        <w:pStyle w:val="a9"/>
        <w:numPr>
          <w:ilvl w:val="1"/>
          <w:numId w:val="11"/>
        </w:numPr>
        <w:ind w:left="0" w:firstLine="851"/>
        <w:jc w:val="both"/>
        <w:rPr>
          <w:sz w:val="28"/>
          <w:szCs w:val="28"/>
          <w:lang w:val="uk-UA"/>
        </w:rPr>
      </w:pPr>
      <w:r w:rsidRPr="00F444F9">
        <w:rPr>
          <w:sz w:val="28"/>
          <w:szCs w:val="28"/>
          <w:lang w:val="uk-UA"/>
        </w:rPr>
        <w:t>Упродовж 2018 року 9 особам, які</w:t>
      </w:r>
      <w:r>
        <w:rPr>
          <w:sz w:val="28"/>
          <w:szCs w:val="28"/>
          <w:lang w:val="uk-UA"/>
        </w:rPr>
        <w:t xml:space="preserve"> </w:t>
      </w:r>
      <w:r w:rsidRPr="00F444F9">
        <w:rPr>
          <w:sz w:val="28"/>
          <w:szCs w:val="28"/>
          <w:lang w:val="uk-UA"/>
        </w:rPr>
        <w:t>постраждали</w:t>
      </w:r>
      <w:r>
        <w:rPr>
          <w:sz w:val="28"/>
          <w:szCs w:val="28"/>
          <w:lang w:val="uk-UA"/>
        </w:rPr>
        <w:t xml:space="preserve"> </w:t>
      </w:r>
      <w:r w:rsidRPr="00F444F9">
        <w:rPr>
          <w:sz w:val="28"/>
          <w:szCs w:val="28"/>
          <w:lang w:val="uk-UA"/>
        </w:rPr>
        <w:t>від</w:t>
      </w:r>
      <w:r>
        <w:rPr>
          <w:sz w:val="28"/>
          <w:szCs w:val="28"/>
          <w:lang w:val="uk-UA"/>
        </w:rPr>
        <w:t xml:space="preserve"> </w:t>
      </w:r>
      <w:r w:rsidRPr="00F444F9">
        <w:rPr>
          <w:sz w:val="28"/>
          <w:szCs w:val="28"/>
          <w:lang w:val="uk-UA"/>
        </w:rPr>
        <w:t>торгівлі людьми, встановлено</w:t>
      </w:r>
      <w:r>
        <w:rPr>
          <w:sz w:val="28"/>
          <w:szCs w:val="28"/>
          <w:lang w:val="uk-UA"/>
        </w:rPr>
        <w:t xml:space="preserve"> </w:t>
      </w:r>
      <w:r w:rsidRPr="00F444F9">
        <w:rPr>
          <w:sz w:val="28"/>
          <w:szCs w:val="28"/>
          <w:lang w:val="uk-UA"/>
        </w:rPr>
        <w:t>відповідні</w:t>
      </w:r>
      <w:r>
        <w:rPr>
          <w:sz w:val="28"/>
          <w:szCs w:val="28"/>
          <w:lang w:val="uk-UA"/>
        </w:rPr>
        <w:t xml:space="preserve"> </w:t>
      </w:r>
      <w:r w:rsidRPr="00F444F9">
        <w:rPr>
          <w:sz w:val="28"/>
          <w:szCs w:val="28"/>
          <w:lang w:val="uk-UA"/>
        </w:rPr>
        <w:t xml:space="preserve">статуси. </w:t>
      </w:r>
      <w:r w:rsidR="006836EE" w:rsidRPr="00F444F9">
        <w:rPr>
          <w:sz w:val="28"/>
          <w:szCs w:val="28"/>
          <w:lang w:val="uk-UA"/>
        </w:rPr>
        <w:t xml:space="preserve">Із них 3 чоловіки та 6 жінок. Всього в області 41 </w:t>
      </w:r>
      <w:r w:rsidRPr="00F444F9">
        <w:rPr>
          <w:sz w:val="28"/>
          <w:szCs w:val="28"/>
          <w:lang w:val="uk-UA"/>
        </w:rPr>
        <w:t>постраждалій</w:t>
      </w:r>
      <w:r>
        <w:rPr>
          <w:sz w:val="28"/>
          <w:szCs w:val="28"/>
          <w:lang w:val="uk-UA"/>
        </w:rPr>
        <w:t xml:space="preserve"> </w:t>
      </w:r>
      <w:r w:rsidRPr="00F444F9">
        <w:rPr>
          <w:sz w:val="28"/>
          <w:szCs w:val="28"/>
          <w:lang w:val="uk-UA"/>
        </w:rPr>
        <w:t>особі</w:t>
      </w:r>
      <w:r w:rsidR="006836EE" w:rsidRPr="00F444F9">
        <w:rPr>
          <w:sz w:val="28"/>
          <w:szCs w:val="28"/>
          <w:lang w:val="uk-UA"/>
        </w:rPr>
        <w:t xml:space="preserve"> (20 чоловіків та 21 жінка) </w:t>
      </w:r>
      <w:r w:rsidRPr="00F444F9">
        <w:rPr>
          <w:sz w:val="28"/>
          <w:szCs w:val="28"/>
          <w:lang w:val="uk-UA"/>
        </w:rPr>
        <w:t>встановлено</w:t>
      </w:r>
      <w:r>
        <w:rPr>
          <w:sz w:val="28"/>
          <w:szCs w:val="28"/>
          <w:lang w:val="uk-UA"/>
        </w:rPr>
        <w:t xml:space="preserve"> </w:t>
      </w:r>
      <w:r w:rsidRPr="00F444F9">
        <w:rPr>
          <w:sz w:val="28"/>
          <w:szCs w:val="28"/>
          <w:lang w:val="uk-UA"/>
        </w:rPr>
        <w:t>відповідний</w:t>
      </w:r>
      <w:r w:rsidR="006836EE" w:rsidRPr="00F444F9">
        <w:rPr>
          <w:sz w:val="28"/>
          <w:szCs w:val="28"/>
          <w:lang w:val="uk-UA"/>
        </w:rPr>
        <w:t xml:space="preserve"> статус.</w:t>
      </w:r>
    </w:p>
    <w:p w:rsidR="00B05E11" w:rsidRPr="00B05E11" w:rsidRDefault="00B05E11" w:rsidP="00A62DF5">
      <w:pPr>
        <w:autoSpaceDE w:val="0"/>
        <w:autoSpaceDN w:val="0"/>
        <w:adjustRightInd w:val="0"/>
        <w:spacing w:after="0" w:line="240" w:lineRule="auto"/>
        <w:jc w:val="both"/>
        <w:rPr>
          <w:rFonts w:ascii="Times New Roman" w:hAnsi="Times New Roman" w:cs="Times New Roman"/>
          <w:bCs/>
          <w:sz w:val="28"/>
          <w:szCs w:val="28"/>
          <w:lang w:val="uk-UA"/>
        </w:rPr>
      </w:pPr>
    </w:p>
    <w:p w:rsidR="00423920" w:rsidRPr="00423920" w:rsidRDefault="00423920" w:rsidP="00423920">
      <w:pPr>
        <w:autoSpaceDE w:val="0"/>
        <w:autoSpaceDN w:val="0"/>
        <w:adjustRightInd w:val="0"/>
        <w:spacing w:after="0" w:line="240" w:lineRule="auto"/>
        <w:jc w:val="right"/>
        <w:rPr>
          <w:rFonts w:ascii="Times New Roman" w:hAnsi="Times New Roman" w:cs="Times New Roman"/>
          <w:b/>
          <w:bCs/>
          <w:sz w:val="28"/>
          <w:szCs w:val="28"/>
        </w:rPr>
      </w:pPr>
      <w:r w:rsidRPr="00423920">
        <w:rPr>
          <w:rFonts w:ascii="Times New Roman" w:hAnsi="Times New Roman" w:cs="Times New Roman"/>
          <w:b/>
          <w:bCs/>
          <w:sz w:val="28"/>
          <w:szCs w:val="28"/>
        </w:rPr>
        <w:t>Департамент</w:t>
      </w:r>
      <w:r w:rsidRPr="00F444F9">
        <w:rPr>
          <w:rFonts w:ascii="Times New Roman" w:hAnsi="Times New Roman" w:cs="Times New Roman"/>
          <w:b/>
          <w:bCs/>
          <w:sz w:val="28"/>
          <w:szCs w:val="28"/>
          <w:lang w:val="uk-UA"/>
        </w:rPr>
        <w:t xml:space="preserve"> сім’ї</w:t>
      </w:r>
      <w:r w:rsidRPr="00423920">
        <w:rPr>
          <w:rFonts w:ascii="Times New Roman" w:hAnsi="Times New Roman" w:cs="Times New Roman"/>
          <w:b/>
          <w:bCs/>
          <w:sz w:val="28"/>
          <w:szCs w:val="28"/>
        </w:rPr>
        <w:t>, молоді та</w:t>
      </w:r>
    </w:p>
    <w:p w:rsidR="005F3532" w:rsidRPr="006836EE" w:rsidRDefault="00423920" w:rsidP="006836EE">
      <w:pPr>
        <w:autoSpaceDE w:val="0"/>
        <w:autoSpaceDN w:val="0"/>
        <w:adjustRightInd w:val="0"/>
        <w:spacing w:after="0" w:line="240" w:lineRule="auto"/>
        <w:jc w:val="right"/>
        <w:rPr>
          <w:rFonts w:ascii="Times New Roman" w:hAnsi="Times New Roman" w:cs="Times New Roman"/>
          <w:b/>
          <w:bCs/>
          <w:sz w:val="28"/>
          <w:szCs w:val="28"/>
          <w:lang w:val="uk-UA"/>
        </w:rPr>
      </w:pPr>
      <w:r w:rsidRPr="00423920">
        <w:rPr>
          <w:rFonts w:ascii="Times New Roman" w:hAnsi="Times New Roman" w:cs="Times New Roman"/>
          <w:b/>
          <w:bCs/>
          <w:sz w:val="28"/>
          <w:szCs w:val="28"/>
        </w:rPr>
        <w:t>спорту облдержадміністрації</w:t>
      </w:r>
      <w:r w:rsidRPr="00423920">
        <w:rPr>
          <w:rFonts w:ascii="Times New Roman" w:hAnsi="Times New Roman" w:cs="Times New Roman"/>
          <w:sz w:val="28"/>
          <w:szCs w:val="28"/>
          <w:lang w:val="uk-UA"/>
        </w:rPr>
        <w:t>.</w:t>
      </w:r>
    </w:p>
    <w:sectPr w:rsidR="005F3532" w:rsidRPr="006836EE" w:rsidSect="006836E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50"/>
    <w:multiLevelType w:val="hybridMultilevel"/>
    <w:tmpl w:val="B636C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342AB8"/>
    <w:multiLevelType w:val="hybridMultilevel"/>
    <w:tmpl w:val="24BEE48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DB16DBD"/>
    <w:multiLevelType w:val="hybridMultilevel"/>
    <w:tmpl w:val="060EB7D8"/>
    <w:lvl w:ilvl="0" w:tplc="04190001">
      <w:start w:val="1"/>
      <w:numFmt w:val="bullet"/>
      <w:lvlText w:val=""/>
      <w:lvlJc w:val="left"/>
      <w:pPr>
        <w:ind w:left="1434" w:hanging="360"/>
      </w:pPr>
      <w:rPr>
        <w:rFonts w:ascii="Symbol" w:hAnsi="Symbol" w:hint="default"/>
      </w:rPr>
    </w:lvl>
    <w:lvl w:ilvl="1" w:tplc="04190001">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E160A75"/>
    <w:multiLevelType w:val="hybridMultilevel"/>
    <w:tmpl w:val="BC323ED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12D47338"/>
    <w:multiLevelType w:val="hybridMultilevel"/>
    <w:tmpl w:val="F90CC7A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17E448B3"/>
    <w:multiLevelType w:val="hybridMultilevel"/>
    <w:tmpl w:val="1E6EC910"/>
    <w:lvl w:ilvl="0" w:tplc="7526A29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3A16F41"/>
    <w:multiLevelType w:val="multilevel"/>
    <w:tmpl w:val="906282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C9001DC"/>
    <w:multiLevelType w:val="hybridMultilevel"/>
    <w:tmpl w:val="F5404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C3433D"/>
    <w:multiLevelType w:val="hybridMultilevel"/>
    <w:tmpl w:val="FBA0C414"/>
    <w:lvl w:ilvl="0" w:tplc="68D4F866">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B6616C0"/>
    <w:multiLevelType w:val="hybridMultilevel"/>
    <w:tmpl w:val="6DE6AF9E"/>
    <w:lvl w:ilvl="0" w:tplc="CD9C8D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EE73DE"/>
    <w:multiLevelType w:val="hybridMultilevel"/>
    <w:tmpl w:val="8DCE9E96"/>
    <w:lvl w:ilvl="0" w:tplc="04190001">
      <w:start w:val="1"/>
      <w:numFmt w:val="bullet"/>
      <w:lvlText w:val=""/>
      <w:lvlJc w:val="left"/>
      <w:pPr>
        <w:ind w:left="1429" w:hanging="360"/>
      </w:pPr>
      <w:rPr>
        <w:rFonts w:ascii="Symbol" w:hAnsi="Symbol" w:hint="default"/>
      </w:rPr>
    </w:lvl>
    <w:lvl w:ilvl="1" w:tplc="05D40974">
      <w:numFmt w:val="bullet"/>
      <w:lvlText w:val="-"/>
      <w:lvlJc w:val="left"/>
      <w:pPr>
        <w:ind w:left="2749" w:hanging="9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10"/>
  </w:num>
  <w:num w:numId="7">
    <w:abstractNumId w:val="8"/>
  </w:num>
  <w:num w:numId="8">
    <w:abstractNumId w:val="1"/>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9743A"/>
    <w:rsid w:val="000303C2"/>
    <w:rsid w:val="00087F27"/>
    <w:rsid w:val="000F6EF2"/>
    <w:rsid w:val="001230F8"/>
    <w:rsid w:val="00176730"/>
    <w:rsid w:val="001E0F15"/>
    <w:rsid w:val="002317AF"/>
    <w:rsid w:val="00272169"/>
    <w:rsid w:val="00280A89"/>
    <w:rsid w:val="0031037D"/>
    <w:rsid w:val="00386D1C"/>
    <w:rsid w:val="00393FEF"/>
    <w:rsid w:val="003D5C96"/>
    <w:rsid w:val="003E189B"/>
    <w:rsid w:val="00417322"/>
    <w:rsid w:val="0042039E"/>
    <w:rsid w:val="00423920"/>
    <w:rsid w:val="004C7826"/>
    <w:rsid w:val="0050723B"/>
    <w:rsid w:val="0054381C"/>
    <w:rsid w:val="005465C2"/>
    <w:rsid w:val="00555548"/>
    <w:rsid w:val="00580343"/>
    <w:rsid w:val="0058793D"/>
    <w:rsid w:val="005A6445"/>
    <w:rsid w:val="005A6BAC"/>
    <w:rsid w:val="005F3532"/>
    <w:rsid w:val="00621B0D"/>
    <w:rsid w:val="00677BCB"/>
    <w:rsid w:val="006836EE"/>
    <w:rsid w:val="00694130"/>
    <w:rsid w:val="00694FCC"/>
    <w:rsid w:val="006C67BD"/>
    <w:rsid w:val="007160E2"/>
    <w:rsid w:val="00730E08"/>
    <w:rsid w:val="007B137E"/>
    <w:rsid w:val="00801284"/>
    <w:rsid w:val="00853F6F"/>
    <w:rsid w:val="00862602"/>
    <w:rsid w:val="008860BF"/>
    <w:rsid w:val="008F7C08"/>
    <w:rsid w:val="009310BE"/>
    <w:rsid w:val="00954ACF"/>
    <w:rsid w:val="009572AE"/>
    <w:rsid w:val="00A62DF5"/>
    <w:rsid w:val="00B05E11"/>
    <w:rsid w:val="00B25EE4"/>
    <w:rsid w:val="00B262B6"/>
    <w:rsid w:val="00B71E8D"/>
    <w:rsid w:val="00B839F5"/>
    <w:rsid w:val="00B951B2"/>
    <w:rsid w:val="00BC33CD"/>
    <w:rsid w:val="00C02591"/>
    <w:rsid w:val="00C06A3A"/>
    <w:rsid w:val="00C32BD7"/>
    <w:rsid w:val="00C40957"/>
    <w:rsid w:val="00CA7C79"/>
    <w:rsid w:val="00CF7E55"/>
    <w:rsid w:val="00D41BC2"/>
    <w:rsid w:val="00DA431C"/>
    <w:rsid w:val="00E00A8D"/>
    <w:rsid w:val="00E16E80"/>
    <w:rsid w:val="00E34EFF"/>
    <w:rsid w:val="00E70906"/>
    <w:rsid w:val="00E80974"/>
    <w:rsid w:val="00E82AA3"/>
    <w:rsid w:val="00E85590"/>
    <w:rsid w:val="00E9743A"/>
    <w:rsid w:val="00E976DD"/>
    <w:rsid w:val="00EA7973"/>
    <w:rsid w:val="00F11504"/>
    <w:rsid w:val="00F14DF2"/>
    <w:rsid w:val="00F23ABD"/>
    <w:rsid w:val="00F444F9"/>
    <w:rsid w:val="00F50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78061486">
      <w:bodyDiv w:val="1"/>
      <w:marLeft w:val="0"/>
      <w:marRight w:val="0"/>
      <w:marTop w:val="0"/>
      <w:marBottom w:val="0"/>
      <w:divBdr>
        <w:top w:val="none" w:sz="0" w:space="0" w:color="auto"/>
        <w:left w:val="none" w:sz="0" w:space="0" w:color="auto"/>
        <w:bottom w:val="none" w:sz="0" w:space="0" w:color="auto"/>
        <w:right w:val="none" w:sz="0" w:space="0" w:color="auto"/>
      </w:divBdr>
    </w:div>
    <w:div w:id="16789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2019-02-07T14:39:00Z</dcterms:created>
  <dcterms:modified xsi:type="dcterms:W3CDTF">2019-02-07T14:39:00Z</dcterms:modified>
</cp:coreProperties>
</file>